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1F" w:rsidRDefault="00330F1F" w:rsidP="00150F13">
      <w:pPr>
        <w:pStyle w:val="NoSpacing"/>
        <w:rPr>
          <w:rFonts w:ascii="Times New Roman" w:hAnsi="Times New Roman" w:cs="Times New Roman"/>
        </w:rPr>
      </w:pPr>
      <w:r w:rsidRPr="00C8735C">
        <w:rPr>
          <w:rFonts w:ascii="Times New Roman" w:hAnsi="Times New Roman" w:cs="Times New Roman"/>
          <w:b/>
        </w:rPr>
        <w:t>Meeting</w:t>
      </w:r>
      <w:r>
        <w:rPr>
          <w:rFonts w:ascii="Times New Roman" w:hAnsi="Times New Roman" w:cs="Times New Roman"/>
        </w:rPr>
        <w:t>: Educator Working Group</w:t>
      </w:r>
      <w:bookmarkStart w:id="0" w:name="_GoBack"/>
      <w:bookmarkEnd w:id="0"/>
    </w:p>
    <w:p w:rsidR="00330F1F" w:rsidRDefault="00330F1F" w:rsidP="00150F13">
      <w:pPr>
        <w:pStyle w:val="NoSpacing"/>
        <w:rPr>
          <w:rFonts w:ascii="Times New Roman" w:hAnsi="Times New Roman" w:cs="Times New Roman"/>
        </w:rPr>
      </w:pPr>
      <w:r w:rsidRPr="00C8735C">
        <w:rPr>
          <w:rFonts w:ascii="Times New Roman" w:hAnsi="Times New Roman" w:cs="Times New Roman"/>
          <w:b/>
        </w:rPr>
        <w:t>Date</w:t>
      </w:r>
      <w:r>
        <w:rPr>
          <w:rFonts w:ascii="Times New Roman" w:hAnsi="Times New Roman" w:cs="Times New Roman"/>
        </w:rPr>
        <w:t xml:space="preserve">: </w:t>
      </w:r>
      <w:r w:rsidR="000E2FD0">
        <w:rPr>
          <w:rFonts w:ascii="Times New Roman" w:hAnsi="Times New Roman" w:cs="Times New Roman"/>
        </w:rPr>
        <w:t>December 8, 2015 from 5:0</w:t>
      </w:r>
      <w:r>
        <w:rPr>
          <w:rFonts w:ascii="Times New Roman" w:hAnsi="Times New Roman" w:cs="Times New Roman"/>
        </w:rPr>
        <w:t>0PM</w:t>
      </w:r>
      <w:r w:rsidR="000E2FD0">
        <w:rPr>
          <w:rFonts w:ascii="Times New Roman" w:hAnsi="Times New Roman" w:cs="Times New Roman"/>
        </w:rPr>
        <w:t>-7:0</w:t>
      </w:r>
      <w:r w:rsidR="00C34436">
        <w:rPr>
          <w:rFonts w:ascii="Times New Roman" w:hAnsi="Times New Roman" w:cs="Times New Roman"/>
        </w:rPr>
        <w:t>0PM</w:t>
      </w:r>
    </w:p>
    <w:p w:rsidR="00330F1F" w:rsidRDefault="00330F1F" w:rsidP="00150F13">
      <w:pPr>
        <w:pStyle w:val="NoSpacing"/>
        <w:rPr>
          <w:rFonts w:ascii="Times New Roman" w:hAnsi="Times New Roman" w:cs="Times New Roman"/>
        </w:rPr>
      </w:pPr>
      <w:r w:rsidRPr="00C8735C">
        <w:rPr>
          <w:rFonts w:ascii="Times New Roman" w:hAnsi="Times New Roman" w:cs="Times New Roman"/>
          <w:b/>
        </w:rPr>
        <w:t>Location</w:t>
      </w:r>
      <w:r>
        <w:rPr>
          <w:rFonts w:ascii="Times New Roman" w:hAnsi="Times New Roman" w:cs="Times New Roman"/>
        </w:rPr>
        <w:t>: Collette Education Center, Dover, DE</w:t>
      </w:r>
    </w:p>
    <w:p w:rsidR="00A83EE8" w:rsidRDefault="00AA6708" w:rsidP="00A83EE8">
      <w:pPr>
        <w:pStyle w:val="NoSpacing"/>
        <w:rPr>
          <w:rFonts w:ascii="Times New Roman" w:hAnsi="Times New Roman" w:cs="Times New Roman"/>
        </w:rPr>
      </w:pPr>
      <w:r w:rsidRPr="00C8735C">
        <w:rPr>
          <w:rFonts w:ascii="Times New Roman" w:hAnsi="Times New Roman" w:cs="Times New Roman"/>
          <w:b/>
        </w:rPr>
        <w:t>Participants</w:t>
      </w:r>
      <w:r>
        <w:rPr>
          <w:rFonts w:ascii="Times New Roman" w:hAnsi="Times New Roman" w:cs="Times New Roman"/>
        </w:rPr>
        <w:t xml:space="preserve">: </w:t>
      </w:r>
      <w:r w:rsidR="00A83EE8">
        <w:rPr>
          <w:rFonts w:ascii="Times New Roman" w:hAnsi="Times New Roman" w:cs="Times New Roman"/>
        </w:rPr>
        <w:t>Educators from around the state forming the Educator Working Group, consultants from TNTP</w:t>
      </w:r>
    </w:p>
    <w:p w:rsidR="00330F1F" w:rsidRDefault="00330F1F" w:rsidP="00150F13">
      <w:pPr>
        <w:pStyle w:val="NoSpacing"/>
        <w:rPr>
          <w:rFonts w:ascii="Times New Roman" w:hAnsi="Times New Roman" w:cs="Times New Roman"/>
          <w:b/>
        </w:rPr>
      </w:pPr>
    </w:p>
    <w:p w:rsidR="00A83EE8" w:rsidRDefault="00A83EE8" w:rsidP="00150F13">
      <w:pPr>
        <w:pStyle w:val="NoSpacing"/>
        <w:rPr>
          <w:rFonts w:ascii="Times New Roman" w:hAnsi="Times New Roman" w:cs="Times New Roman"/>
          <w:b/>
          <w:u w:val="single"/>
        </w:rPr>
      </w:pPr>
    </w:p>
    <w:p w:rsidR="002D24B0" w:rsidRDefault="002D24B0" w:rsidP="00150F13">
      <w:pPr>
        <w:pStyle w:val="NoSpacing"/>
        <w:rPr>
          <w:rFonts w:ascii="Times New Roman" w:hAnsi="Times New Roman" w:cs="Times New Roman"/>
          <w:b/>
          <w:u w:val="single"/>
        </w:rPr>
      </w:pPr>
      <w:r w:rsidRPr="002D24B0">
        <w:rPr>
          <w:rFonts w:ascii="Times New Roman" w:hAnsi="Times New Roman" w:cs="Times New Roman"/>
          <w:b/>
          <w:u w:val="single"/>
        </w:rPr>
        <w:t>Introductions</w:t>
      </w:r>
    </w:p>
    <w:p w:rsidR="002D24B0" w:rsidRDefault="002D24B0" w:rsidP="00150F13">
      <w:pPr>
        <w:pStyle w:val="NoSpacing"/>
        <w:rPr>
          <w:rFonts w:ascii="Times New Roman" w:hAnsi="Times New Roman" w:cs="Times New Roman"/>
          <w:b/>
          <w:u w:val="single"/>
        </w:rPr>
      </w:pPr>
    </w:p>
    <w:p w:rsidR="002A0EA8" w:rsidRDefault="002A0EA8" w:rsidP="002A0EA8">
      <w:pPr>
        <w:pStyle w:val="NoSpacing"/>
        <w:rPr>
          <w:rFonts w:ascii="Times New Roman" w:hAnsi="Times New Roman" w:cs="Times New Roman"/>
        </w:rPr>
      </w:pPr>
      <w:r>
        <w:rPr>
          <w:rFonts w:ascii="Times New Roman" w:hAnsi="Times New Roman" w:cs="Times New Roman"/>
        </w:rPr>
        <w:t>The chairs of the Educator Working Group introduced themselves. TNTP staff introduced themselves. Members of the Educator Working Group introduced themselves and described their view on what teacher leadership means.</w:t>
      </w:r>
      <w:r w:rsidR="00226B26">
        <w:rPr>
          <w:rFonts w:ascii="Times New Roman" w:hAnsi="Times New Roman" w:cs="Times New Roman"/>
        </w:rPr>
        <w:t xml:space="preserve"> Members of the public that were in attendance also introduced themselves.</w:t>
      </w:r>
    </w:p>
    <w:p w:rsidR="00BD6E0D" w:rsidRDefault="00BD6E0D" w:rsidP="002A0EA8">
      <w:pPr>
        <w:pStyle w:val="NoSpacing"/>
        <w:rPr>
          <w:rFonts w:ascii="Times New Roman" w:hAnsi="Times New Roman" w:cs="Times New Roman"/>
        </w:rPr>
      </w:pPr>
    </w:p>
    <w:p w:rsidR="00927880" w:rsidRDefault="000A7AC2" w:rsidP="002A0EA8">
      <w:pPr>
        <w:pStyle w:val="NoSpacing"/>
        <w:rPr>
          <w:rFonts w:ascii="Times New Roman" w:hAnsi="Times New Roman" w:cs="Times New Roman"/>
        </w:rPr>
      </w:pPr>
      <w:r>
        <w:rPr>
          <w:rFonts w:ascii="Times New Roman" w:hAnsi="Times New Roman" w:cs="Times New Roman"/>
        </w:rPr>
        <w:t>Th</w:t>
      </w:r>
      <w:r w:rsidR="002A0EA8">
        <w:rPr>
          <w:rFonts w:ascii="Times New Roman" w:hAnsi="Times New Roman" w:cs="Times New Roman"/>
        </w:rPr>
        <w:t xml:space="preserve">e meeting </w:t>
      </w:r>
      <w:r>
        <w:rPr>
          <w:rFonts w:ascii="Times New Roman" w:hAnsi="Times New Roman" w:cs="Times New Roman"/>
        </w:rPr>
        <w:t xml:space="preserve">facilitators outlined the agenda and objectives of the meeting. </w:t>
      </w:r>
    </w:p>
    <w:p w:rsidR="001F4B8A" w:rsidRDefault="001F4B8A" w:rsidP="002A0EA8">
      <w:pPr>
        <w:pStyle w:val="NoSpacing"/>
        <w:rPr>
          <w:rFonts w:ascii="Times New Roman" w:hAnsi="Times New Roman" w:cs="Times New Roman"/>
        </w:rPr>
      </w:pPr>
    </w:p>
    <w:p w:rsidR="001F4B8A" w:rsidRDefault="00927880" w:rsidP="00927880">
      <w:pPr>
        <w:pStyle w:val="NoSpacing"/>
        <w:rPr>
          <w:rFonts w:ascii="Times New Roman" w:hAnsi="Times New Roman" w:cs="Times New Roman"/>
        </w:rPr>
      </w:pPr>
      <w:r>
        <w:rPr>
          <w:rFonts w:ascii="Times New Roman" w:hAnsi="Times New Roman" w:cs="Times New Roman"/>
        </w:rPr>
        <w:t>The group revisited the norms and follow-up from the previous meeting.</w:t>
      </w:r>
      <w:r w:rsidRPr="00927880">
        <w:rPr>
          <w:rFonts w:ascii="Times New Roman" w:hAnsi="Times New Roman" w:cs="Times New Roman"/>
        </w:rPr>
        <w:t xml:space="preserve"> </w:t>
      </w:r>
    </w:p>
    <w:p w:rsidR="001F4B8A" w:rsidRDefault="001F4B8A" w:rsidP="00927880">
      <w:pPr>
        <w:pStyle w:val="NoSpacing"/>
        <w:rPr>
          <w:rFonts w:ascii="Times New Roman" w:hAnsi="Times New Roman" w:cs="Times New Roman"/>
        </w:rPr>
      </w:pPr>
    </w:p>
    <w:p w:rsidR="00927880" w:rsidRDefault="00927880" w:rsidP="00927880">
      <w:pPr>
        <w:pStyle w:val="NoSpacing"/>
        <w:rPr>
          <w:rFonts w:ascii="Times New Roman" w:hAnsi="Times New Roman" w:cs="Times New Roman"/>
        </w:rPr>
      </w:pPr>
      <w:r>
        <w:rPr>
          <w:rFonts w:ascii="Times New Roman" w:hAnsi="Times New Roman" w:cs="Times New Roman"/>
        </w:rPr>
        <w:t>DDOE representatives could not attend the meeting. On</w:t>
      </w:r>
      <w:r w:rsidR="006B59DD">
        <w:rPr>
          <w:rFonts w:ascii="Times New Roman" w:hAnsi="Times New Roman" w:cs="Times New Roman"/>
        </w:rPr>
        <w:t>e</w:t>
      </w:r>
      <w:r>
        <w:rPr>
          <w:rFonts w:ascii="Times New Roman" w:hAnsi="Times New Roman" w:cs="Times New Roman"/>
        </w:rPr>
        <w:t xml:space="preserve"> topic to be addressed is the evolution of the meetings from last year to this year. </w:t>
      </w:r>
      <w:r w:rsidR="001F4B8A">
        <w:rPr>
          <w:rFonts w:ascii="Times New Roman" w:hAnsi="Times New Roman" w:cs="Times New Roman"/>
        </w:rPr>
        <w:t>Two</w:t>
      </w:r>
      <w:r>
        <w:rPr>
          <w:rFonts w:ascii="Times New Roman" w:hAnsi="Times New Roman" w:cs="Times New Roman"/>
        </w:rPr>
        <w:t xml:space="preserve"> option</w:t>
      </w:r>
      <w:r w:rsidR="001F4B8A">
        <w:rPr>
          <w:rFonts w:ascii="Times New Roman" w:hAnsi="Times New Roman" w:cs="Times New Roman"/>
        </w:rPr>
        <w:t>s were presented: 1)</w:t>
      </w:r>
      <w:r>
        <w:rPr>
          <w:rFonts w:ascii="Times New Roman" w:hAnsi="Times New Roman" w:cs="Times New Roman"/>
        </w:rPr>
        <w:t xml:space="preserve"> do a webinar in advance of the holidays or</w:t>
      </w:r>
      <w:r w:rsidR="001F4B8A">
        <w:rPr>
          <w:rFonts w:ascii="Times New Roman" w:hAnsi="Times New Roman" w:cs="Times New Roman"/>
        </w:rPr>
        <w:t>, 2)</w:t>
      </w:r>
      <w:r>
        <w:rPr>
          <w:rFonts w:ascii="Times New Roman" w:hAnsi="Times New Roman" w:cs="Times New Roman"/>
        </w:rPr>
        <w:t xml:space="preserve"> revisit the topic</w:t>
      </w:r>
      <w:r w:rsidR="001F4B8A">
        <w:rPr>
          <w:rFonts w:ascii="Times New Roman" w:hAnsi="Times New Roman" w:cs="Times New Roman"/>
        </w:rPr>
        <w:t xml:space="preserve"> at the January meeting.</w:t>
      </w:r>
    </w:p>
    <w:p w:rsidR="00927880" w:rsidRDefault="00927880" w:rsidP="001508DE">
      <w:pPr>
        <w:pStyle w:val="NoSpacing"/>
        <w:rPr>
          <w:rFonts w:ascii="Times New Roman" w:hAnsi="Times New Roman" w:cs="Times New Roman"/>
        </w:rPr>
      </w:pPr>
    </w:p>
    <w:p w:rsidR="00FF646C" w:rsidRDefault="00FF646C" w:rsidP="004B454A">
      <w:pPr>
        <w:pStyle w:val="NoSpacing"/>
        <w:rPr>
          <w:rFonts w:ascii="Times New Roman" w:hAnsi="Times New Roman" w:cs="Times New Roman"/>
        </w:rPr>
      </w:pPr>
    </w:p>
    <w:p w:rsidR="00FF646C" w:rsidRDefault="00FF646C" w:rsidP="004B454A">
      <w:pPr>
        <w:pStyle w:val="NoSpacing"/>
        <w:rPr>
          <w:rFonts w:ascii="Times New Roman" w:hAnsi="Times New Roman" w:cs="Times New Roman"/>
        </w:rPr>
      </w:pPr>
      <w:r>
        <w:rPr>
          <w:rFonts w:ascii="Times New Roman" w:hAnsi="Times New Roman" w:cs="Times New Roman"/>
          <w:b/>
          <w:u w:val="single"/>
        </w:rPr>
        <w:t xml:space="preserve">Discussion on </w:t>
      </w:r>
      <w:r w:rsidR="00A302F1">
        <w:rPr>
          <w:rFonts w:ascii="Times New Roman" w:hAnsi="Times New Roman" w:cs="Times New Roman"/>
          <w:b/>
          <w:u w:val="single"/>
        </w:rPr>
        <w:t>Leadership Roles</w:t>
      </w:r>
    </w:p>
    <w:p w:rsidR="00FF646C" w:rsidRDefault="00FF646C" w:rsidP="004B454A">
      <w:pPr>
        <w:pStyle w:val="NoSpacing"/>
        <w:rPr>
          <w:rFonts w:ascii="Times New Roman" w:hAnsi="Times New Roman" w:cs="Times New Roman"/>
        </w:rPr>
      </w:pPr>
    </w:p>
    <w:p w:rsidR="004A0DE3" w:rsidRDefault="00927880" w:rsidP="00D501CC">
      <w:pPr>
        <w:pStyle w:val="NoSpacing"/>
        <w:tabs>
          <w:tab w:val="right" w:pos="9360"/>
        </w:tabs>
        <w:rPr>
          <w:rFonts w:ascii="Times New Roman" w:hAnsi="Times New Roman" w:cs="Times New Roman"/>
        </w:rPr>
      </w:pPr>
      <w:r>
        <w:rPr>
          <w:rFonts w:ascii="Times New Roman" w:hAnsi="Times New Roman" w:cs="Times New Roman"/>
        </w:rPr>
        <w:t xml:space="preserve">Question from the </w:t>
      </w:r>
      <w:r w:rsidR="001F4B8A">
        <w:rPr>
          <w:rFonts w:ascii="Times New Roman" w:hAnsi="Times New Roman" w:cs="Times New Roman"/>
        </w:rPr>
        <w:t xml:space="preserve">working </w:t>
      </w:r>
      <w:r>
        <w:rPr>
          <w:rFonts w:ascii="Times New Roman" w:hAnsi="Times New Roman" w:cs="Times New Roman"/>
        </w:rPr>
        <w:t>group</w:t>
      </w:r>
      <w:r w:rsidR="001F4B8A">
        <w:rPr>
          <w:rFonts w:ascii="Times New Roman" w:hAnsi="Times New Roman" w:cs="Times New Roman"/>
        </w:rPr>
        <w:t xml:space="preserve"> members</w:t>
      </w:r>
      <w:r w:rsidR="004A0DE3">
        <w:rPr>
          <w:rFonts w:ascii="Times New Roman" w:hAnsi="Times New Roman" w:cs="Times New Roman"/>
        </w:rPr>
        <w:t xml:space="preserve"> that were raised during discussion</w:t>
      </w:r>
      <w:r>
        <w:rPr>
          <w:rFonts w:ascii="Times New Roman" w:hAnsi="Times New Roman" w:cs="Times New Roman"/>
        </w:rPr>
        <w:t xml:space="preserve">: </w:t>
      </w:r>
    </w:p>
    <w:p w:rsidR="004A0DE3" w:rsidRDefault="00927880" w:rsidP="00D501CC">
      <w:pPr>
        <w:pStyle w:val="NoSpacing"/>
        <w:numPr>
          <w:ilvl w:val="0"/>
          <w:numId w:val="14"/>
        </w:numPr>
        <w:tabs>
          <w:tab w:val="right" w:pos="9360"/>
        </w:tabs>
        <w:rPr>
          <w:rFonts w:ascii="Times New Roman" w:hAnsi="Times New Roman" w:cs="Times New Roman"/>
        </w:rPr>
      </w:pPr>
      <w:r>
        <w:rPr>
          <w:rFonts w:ascii="Times New Roman" w:hAnsi="Times New Roman" w:cs="Times New Roman"/>
        </w:rPr>
        <w:t>Are teachers and administrators on the Technical Advisory Group?</w:t>
      </w:r>
      <w:r w:rsidR="00D501CC">
        <w:rPr>
          <w:rFonts w:ascii="Times New Roman" w:hAnsi="Times New Roman" w:cs="Times New Roman"/>
        </w:rPr>
        <w:t xml:space="preserve"> </w:t>
      </w:r>
      <w:r w:rsidR="00D501CC">
        <w:rPr>
          <w:rFonts w:ascii="Times New Roman" w:hAnsi="Times New Roman" w:cs="Times New Roman"/>
        </w:rPr>
        <w:tab/>
      </w:r>
    </w:p>
    <w:p w:rsidR="004A0DE3" w:rsidRDefault="00D501CC" w:rsidP="00D501CC">
      <w:pPr>
        <w:pStyle w:val="NoSpacing"/>
        <w:numPr>
          <w:ilvl w:val="0"/>
          <w:numId w:val="14"/>
        </w:numPr>
        <w:tabs>
          <w:tab w:val="right" w:pos="9360"/>
        </w:tabs>
        <w:rPr>
          <w:rFonts w:ascii="Times New Roman" w:hAnsi="Times New Roman" w:cs="Times New Roman"/>
        </w:rPr>
      </w:pPr>
      <w:r w:rsidRPr="004A0DE3">
        <w:rPr>
          <w:rFonts w:ascii="Times New Roman" w:hAnsi="Times New Roman" w:cs="Times New Roman"/>
        </w:rPr>
        <w:t>Where does the decision point around compensation and senior leader decision points ent</w:t>
      </w:r>
      <w:r w:rsidR="001F4B8A" w:rsidRPr="004A0DE3">
        <w:rPr>
          <w:rFonts w:ascii="Times New Roman" w:hAnsi="Times New Roman" w:cs="Times New Roman"/>
        </w:rPr>
        <w:t xml:space="preserve">er the conversation? </w:t>
      </w:r>
    </w:p>
    <w:p w:rsidR="00D501CC" w:rsidRPr="004A0DE3" w:rsidRDefault="001F4B8A" w:rsidP="00D501CC">
      <w:pPr>
        <w:pStyle w:val="NoSpacing"/>
        <w:numPr>
          <w:ilvl w:val="0"/>
          <w:numId w:val="14"/>
        </w:numPr>
        <w:tabs>
          <w:tab w:val="right" w:pos="9360"/>
        </w:tabs>
        <w:rPr>
          <w:rFonts w:ascii="Times New Roman" w:hAnsi="Times New Roman" w:cs="Times New Roman"/>
        </w:rPr>
      </w:pPr>
      <w:r w:rsidRPr="004A0DE3">
        <w:rPr>
          <w:rFonts w:ascii="Times New Roman" w:hAnsi="Times New Roman" w:cs="Times New Roman"/>
        </w:rPr>
        <w:t>Are there any</w:t>
      </w:r>
      <w:r w:rsidR="00D501CC" w:rsidRPr="004A0DE3">
        <w:rPr>
          <w:rFonts w:ascii="Times New Roman" w:hAnsi="Times New Roman" w:cs="Times New Roman"/>
        </w:rPr>
        <w:t xml:space="preserve"> teacher</w:t>
      </w:r>
      <w:r w:rsidRPr="004A0DE3">
        <w:rPr>
          <w:rFonts w:ascii="Times New Roman" w:hAnsi="Times New Roman" w:cs="Times New Roman"/>
        </w:rPr>
        <w:t>s</w:t>
      </w:r>
      <w:r w:rsidR="00D501CC" w:rsidRPr="004A0DE3">
        <w:rPr>
          <w:rFonts w:ascii="Times New Roman" w:hAnsi="Times New Roman" w:cs="Times New Roman"/>
        </w:rPr>
        <w:t xml:space="preserve"> on the voting committee? </w:t>
      </w:r>
    </w:p>
    <w:p w:rsidR="00927880" w:rsidRDefault="00927880" w:rsidP="004B454A">
      <w:pPr>
        <w:pStyle w:val="NoSpacing"/>
        <w:rPr>
          <w:rFonts w:ascii="Times New Roman" w:hAnsi="Times New Roman" w:cs="Times New Roman"/>
        </w:rPr>
      </w:pPr>
    </w:p>
    <w:p w:rsidR="00FF646C" w:rsidRDefault="00D501CC" w:rsidP="004B454A">
      <w:pPr>
        <w:pStyle w:val="NoSpacing"/>
        <w:rPr>
          <w:rFonts w:ascii="Times New Roman" w:hAnsi="Times New Roman" w:cs="Times New Roman"/>
        </w:rPr>
      </w:pPr>
      <w:r>
        <w:rPr>
          <w:rFonts w:ascii="Times New Roman" w:hAnsi="Times New Roman" w:cs="Times New Roman"/>
        </w:rPr>
        <w:t>The facilitators presented the draft role language based on the needs identified in the previous meeting.</w:t>
      </w:r>
      <w:r w:rsidR="00E3360F">
        <w:rPr>
          <w:rFonts w:ascii="Times New Roman" w:hAnsi="Times New Roman" w:cs="Times New Roman"/>
        </w:rPr>
        <w:t xml:space="preserve"> </w:t>
      </w:r>
      <w:r w:rsidR="004A0DE3">
        <w:rPr>
          <w:rFonts w:ascii="Times New Roman" w:hAnsi="Times New Roman" w:cs="Times New Roman"/>
        </w:rPr>
        <w:t>Roles were drafted to solve for the needs, with multiple roles per need in some cases.</w:t>
      </w:r>
    </w:p>
    <w:p w:rsidR="00E3360F" w:rsidRDefault="00E3360F" w:rsidP="004B454A">
      <w:pPr>
        <w:pStyle w:val="NoSpacing"/>
        <w:rPr>
          <w:rFonts w:ascii="Times New Roman" w:hAnsi="Times New Roman" w:cs="Times New Roman"/>
        </w:rPr>
      </w:pPr>
    </w:p>
    <w:p w:rsidR="00E3360F" w:rsidRPr="005672BC" w:rsidRDefault="00E3360F" w:rsidP="004B454A">
      <w:pPr>
        <w:pStyle w:val="NoSpacing"/>
        <w:rPr>
          <w:rFonts w:ascii="Times New Roman" w:hAnsi="Times New Roman" w:cs="Times New Roman"/>
          <w:i/>
        </w:rPr>
      </w:pPr>
      <w:r w:rsidRPr="005672BC">
        <w:rPr>
          <w:rFonts w:ascii="Times New Roman" w:hAnsi="Times New Roman" w:cs="Times New Roman"/>
          <w:i/>
        </w:rPr>
        <w:t>What feedback did you hear from your colleagues?</w:t>
      </w:r>
    </w:p>
    <w:p w:rsidR="00E3360F" w:rsidRDefault="00E3360F" w:rsidP="00E3360F">
      <w:pPr>
        <w:pStyle w:val="NoSpacing"/>
        <w:numPr>
          <w:ilvl w:val="0"/>
          <w:numId w:val="5"/>
        </w:numPr>
        <w:rPr>
          <w:rFonts w:ascii="Times New Roman" w:hAnsi="Times New Roman" w:cs="Times New Roman"/>
        </w:rPr>
      </w:pPr>
      <w:r>
        <w:rPr>
          <w:rFonts w:ascii="Times New Roman" w:hAnsi="Times New Roman" w:cs="Times New Roman"/>
        </w:rPr>
        <w:t>Add paraprofessional to #5 around model teacher –</w:t>
      </w:r>
      <w:r w:rsidR="001F4B8A">
        <w:rPr>
          <w:rFonts w:ascii="Times New Roman" w:hAnsi="Times New Roman" w:cs="Times New Roman"/>
        </w:rPr>
        <w:t xml:space="preserve"> could increase adult skills</w:t>
      </w:r>
      <w:r>
        <w:rPr>
          <w:rFonts w:ascii="Times New Roman" w:hAnsi="Times New Roman" w:cs="Times New Roman"/>
        </w:rPr>
        <w:t xml:space="preserve"> that could </w:t>
      </w:r>
      <w:r w:rsidR="001F4B8A">
        <w:rPr>
          <w:rFonts w:ascii="Times New Roman" w:hAnsi="Times New Roman" w:cs="Times New Roman"/>
        </w:rPr>
        <w:t xml:space="preserve">positively </w:t>
      </w:r>
      <w:r>
        <w:rPr>
          <w:rFonts w:ascii="Times New Roman" w:hAnsi="Times New Roman" w:cs="Times New Roman"/>
        </w:rPr>
        <w:t xml:space="preserve">impact students. </w:t>
      </w:r>
    </w:p>
    <w:p w:rsidR="00E3360F" w:rsidRDefault="00E3360F" w:rsidP="00E3360F">
      <w:pPr>
        <w:pStyle w:val="NoSpacing"/>
        <w:numPr>
          <w:ilvl w:val="0"/>
          <w:numId w:val="5"/>
        </w:numPr>
        <w:rPr>
          <w:rFonts w:ascii="Times New Roman" w:hAnsi="Times New Roman" w:cs="Times New Roman"/>
        </w:rPr>
      </w:pPr>
      <w:r>
        <w:rPr>
          <w:rFonts w:ascii="Times New Roman" w:hAnsi="Times New Roman" w:cs="Times New Roman"/>
        </w:rPr>
        <w:t>Struggled to even get feedback, because folks shut down as it related</w:t>
      </w:r>
      <w:r w:rsidR="001F4B8A">
        <w:rPr>
          <w:rFonts w:ascii="Times New Roman" w:hAnsi="Times New Roman" w:cs="Times New Roman"/>
        </w:rPr>
        <w:t xml:space="preserve"> teacher leaders due to the lingering negative feelings from</w:t>
      </w:r>
      <w:r>
        <w:rPr>
          <w:rFonts w:ascii="Times New Roman" w:hAnsi="Times New Roman" w:cs="Times New Roman"/>
        </w:rPr>
        <w:t xml:space="preserve"> the town halls. </w:t>
      </w:r>
    </w:p>
    <w:p w:rsidR="00E3360F" w:rsidRDefault="00E3360F" w:rsidP="00E3360F">
      <w:pPr>
        <w:pStyle w:val="NoSpacing"/>
        <w:numPr>
          <w:ilvl w:val="1"/>
          <w:numId w:val="5"/>
        </w:numPr>
        <w:rPr>
          <w:rFonts w:ascii="Times New Roman" w:hAnsi="Times New Roman" w:cs="Times New Roman"/>
        </w:rPr>
      </w:pPr>
      <w:r>
        <w:rPr>
          <w:rFonts w:ascii="Times New Roman" w:hAnsi="Times New Roman" w:cs="Times New Roman"/>
        </w:rPr>
        <w:t>In other locations, when we say the idea of a teacher leader, for our colleagues, people see it as a threat, they are above us. Colleague animosity – why you? Curious about</w:t>
      </w:r>
      <w:r w:rsidR="001F4B8A">
        <w:rPr>
          <w:rFonts w:ascii="Times New Roman" w:hAnsi="Times New Roman" w:cs="Times New Roman"/>
        </w:rPr>
        <w:t xml:space="preserve"> perceptions in other locations.</w:t>
      </w:r>
    </w:p>
    <w:p w:rsidR="001F4B8A" w:rsidRDefault="001F4B8A" w:rsidP="001F4B8A">
      <w:pPr>
        <w:pStyle w:val="NoSpacing"/>
        <w:numPr>
          <w:ilvl w:val="1"/>
          <w:numId w:val="5"/>
        </w:numPr>
        <w:rPr>
          <w:rFonts w:ascii="Times New Roman" w:hAnsi="Times New Roman" w:cs="Times New Roman"/>
        </w:rPr>
      </w:pPr>
      <w:r>
        <w:rPr>
          <w:rFonts w:ascii="Times New Roman" w:hAnsi="Times New Roman" w:cs="Times New Roman"/>
        </w:rPr>
        <w:t>Examples shared:</w:t>
      </w:r>
    </w:p>
    <w:p w:rsidR="005672BC" w:rsidRDefault="005672BC" w:rsidP="001F4B8A">
      <w:pPr>
        <w:pStyle w:val="NoSpacing"/>
        <w:numPr>
          <w:ilvl w:val="2"/>
          <w:numId w:val="5"/>
        </w:numPr>
        <w:rPr>
          <w:rFonts w:ascii="Times New Roman" w:hAnsi="Times New Roman" w:cs="Times New Roman"/>
        </w:rPr>
      </w:pPr>
      <w:r>
        <w:rPr>
          <w:rFonts w:ascii="Times New Roman" w:hAnsi="Times New Roman" w:cs="Times New Roman"/>
        </w:rPr>
        <w:t>Lawrence requires teacher nominations and teacher input.</w:t>
      </w:r>
    </w:p>
    <w:p w:rsidR="005672BC" w:rsidRDefault="005672BC" w:rsidP="001F4B8A">
      <w:pPr>
        <w:pStyle w:val="NoSpacing"/>
        <w:numPr>
          <w:ilvl w:val="2"/>
          <w:numId w:val="5"/>
        </w:numPr>
        <w:rPr>
          <w:rFonts w:ascii="Times New Roman" w:hAnsi="Times New Roman" w:cs="Times New Roman"/>
        </w:rPr>
      </w:pPr>
      <w:r>
        <w:rPr>
          <w:rFonts w:ascii="Times New Roman" w:hAnsi="Times New Roman" w:cs="Times New Roman"/>
        </w:rPr>
        <w:t xml:space="preserve">Denver focused it on school needs and specific options within the school and process was school-based. </w:t>
      </w:r>
    </w:p>
    <w:p w:rsidR="005672BC" w:rsidRDefault="005672BC" w:rsidP="005672BC">
      <w:pPr>
        <w:pStyle w:val="NoSpacing"/>
        <w:numPr>
          <w:ilvl w:val="0"/>
          <w:numId w:val="5"/>
        </w:numPr>
        <w:rPr>
          <w:rFonts w:ascii="Times New Roman" w:hAnsi="Times New Roman" w:cs="Times New Roman"/>
        </w:rPr>
      </w:pPr>
      <w:r>
        <w:rPr>
          <w:rFonts w:ascii="Times New Roman" w:hAnsi="Times New Roman" w:cs="Times New Roman"/>
        </w:rPr>
        <w:t xml:space="preserve">We have teachers concerned about how this will stifle their leadership or creativity, that it will put parameters on the opportunity and the collaborative nature of the work. </w:t>
      </w:r>
    </w:p>
    <w:p w:rsidR="005672BC" w:rsidRDefault="005672BC" w:rsidP="005672BC">
      <w:pPr>
        <w:pStyle w:val="NoSpacing"/>
        <w:numPr>
          <w:ilvl w:val="0"/>
          <w:numId w:val="5"/>
        </w:numPr>
        <w:rPr>
          <w:rFonts w:ascii="Times New Roman" w:hAnsi="Times New Roman" w:cs="Times New Roman"/>
        </w:rPr>
      </w:pPr>
      <w:r>
        <w:rPr>
          <w:rFonts w:ascii="Times New Roman" w:hAnsi="Times New Roman" w:cs="Times New Roman"/>
        </w:rPr>
        <w:t>The concern with being out of the classroom is a major struggle and teachers are worried about being pulled out.</w:t>
      </w:r>
    </w:p>
    <w:p w:rsidR="006B59DD" w:rsidRDefault="006B59DD" w:rsidP="006B59DD">
      <w:pPr>
        <w:pStyle w:val="NoSpacing"/>
        <w:ind w:left="720"/>
        <w:rPr>
          <w:rFonts w:ascii="Times New Roman" w:hAnsi="Times New Roman" w:cs="Times New Roman"/>
        </w:rPr>
      </w:pPr>
    </w:p>
    <w:p w:rsidR="00E3360F" w:rsidRPr="005672BC" w:rsidRDefault="00E3360F" w:rsidP="004B454A">
      <w:pPr>
        <w:pStyle w:val="NoSpacing"/>
        <w:rPr>
          <w:rFonts w:ascii="Times New Roman" w:hAnsi="Times New Roman" w:cs="Times New Roman"/>
          <w:i/>
        </w:rPr>
      </w:pPr>
      <w:r w:rsidRPr="005672BC">
        <w:rPr>
          <w:rFonts w:ascii="Times New Roman" w:hAnsi="Times New Roman" w:cs="Times New Roman"/>
          <w:i/>
        </w:rPr>
        <w:lastRenderedPageBreak/>
        <w:t>What school or student needs are not represented?</w:t>
      </w:r>
    </w:p>
    <w:p w:rsidR="00E3360F" w:rsidRDefault="00E3360F" w:rsidP="00E3360F">
      <w:pPr>
        <w:pStyle w:val="NoSpacing"/>
        <w:numPr>
          <w:ilvl w:val="0"/>
          <w:numId w:val="4"/>
        </w:numPr>
        <w:rPr>
          <w:rFonts w:ascii="Times New Roman" w:hAnsi="Times New Roman" w:cs="Times New Roman"/>
        </w:rPr>
      </w:pPr>
      <w:r>
        <w:rPr>
          <w:rFonts w:ascii="Times New Roman" w:hAnsi="Times New Roman" w:cs="Times New Roman"/>
        </w:rPr>
        <w:t>Always looking ahead, looking at different mindsets and shifting to inquiry mindset, I have teacher leaders researching what is going on out there, taking cutting edge PD and bringing it back to our school. They are the future looking leader, cutting edge. That helps run the direction of my building. Spend a lot on the here and now, but this helps us think forward.</w:t>
      </w:r>
    </w:p>
    <w:p w:rsidR="00E3360F" w:rsidRPr="001F4B8A" w:rsidRDefault="001F4B8A" w:rsidP="001F4B8A">
      <w:pPr>
        <w:pStyle w:val="NoSpacing"/>
        <w:numPr>
          <w:ilvl w:val="1"/>
          <w:numId w:val="4"/>
        </w:numPr>
        <w:rPr>
          <w:rFonts w:ascii="Times New Roman" w:hAnsi="Times New Roman" w:cs="Times New Roman"/>
        </w:rPr>
      </w:pPr>
      <w:r>
        <w:rPr>
          <w:rFonts w:ascii="Times New Roman" w:hAnsi="Times New Roman" w:cs="Times New Roman"/>
        </w:rPr>
        <w:t>Add</w:t>
      </w:r>
      <w:r w:rsidR="00E3360F">
        <w:rPr>
          <w:rFonts w:ascii="Times New Roman" w:hAnsi="Times New Roman" w:cs="Times New Roman"/>
        </w:rPr>
        <w:t xml:space="preserve"> access to high levels of professional development?</w:t>
      </w:r>
      <w:r w:rsidR="00E3360F" w:rsidRPr="001F4B8A">
        <w:rPr>
          <w:rFonts w:ascii="Times New Roman" w:hAnsi="Times New Roman" w:cs="Times New Roman"/>
        </w:rPr>
        <w:t xml:space="preserve"> </w:t>
      </w:r>
    </w:p>
    <w:p w:rsidR="00E3360F" w:rsidRDefault="00E3360F" w:rsidP="00E3360F">
      <w:pPr>
        <w:pStyle w:val="NoSpacing"/>
        <w:numPr>
          <w:ilvl w:val="1"/>
          <w:numId w:val="4"/>
        </w:numPr>
        <w:rPr>
          <w:rFonts w:ascii="Times New Roman" w:hAnsi="Times New Roman" w:cs="Times New Roman"/>
        </w:rPr>
      </w:pPr>
      <w:r>
        <w:rPr>
          <w:rFonts w:ascii="Times New Roman" w:hAnsi="Times New Roman" w:cs="Times New Roman"/>
        </w:rPr>
        <w:t>Research and Development seems to capture it.</w:t>
      </w:r>
    </w:p>
    <w:p w:rsidR="006B59DD" w:rsidRDefault="006B59DD" w:rsidP="006B59DD">
      <w:pPr>
        <w:pStyle w:val="NoSpacing"/>
        <w:ind w:left="1440"/>
        <w:rPr>
          <w:rFonts w:ascii="Times New Roman" w:hAnsi="Times New Roman" w:cs="Times New Roman"/>
        </w:rPr>
      </w:pPr>
    </w:p>
    <w:p w:rsidR="00E3360F" w:rsidRPr="004A0DE3" w:rsidRDefault="00E3360F" w:rsidP="004B454A">
      <w:pPr>
        <w:pStyle w:val="NoSpacing"/>
        <w:rPr>
          <w:rFonts w:ascii="Times New Roman" w:hAnsi="Times New Roman" w:cs="Times New Roman"/>
          <w:i/>
        </w:rPr>
      </w:pPr>
      <w:r w:rsidRPr="004A0DE3">
        <w:rPr>
          <w:rFonts w:ascii="Times New Roman" w:hAnsi="Times New Roman" w:cs="Times New Roman"/>
          <w:i/>
        </w:rPr>
        <w:t>Are there any other teacher leader roles we should consider to address school &amp; student needs?</w:t>
      </w:r>
    </w:p>
    <w:p w:rsidR="005672BC" w:rsidRDefault="005672BC" w:rsidP="005672BC">
      <w:pPr>
        <w:pStyle w:val="NoSpacing"/>
        <w:numPr>
          <w:ilvl w:val="0"/>
          <w:numId w:val="6"/>
        </w:numPr>
        <w:rPr>
          <w:rFonts w:ascii="Times New Roman" w:hAnsi="Times New Roman" w:cs="Times New Roman"/>
        </w:rPr>
      </w:pPr>
      <w:r>
        <w:rPr>
          <w:rFonts w:ascii="Times New Roman" w:hAnsi="Times New Roman" w:cs="Times New Roman"/>
        </w:rPr>
        <w:t>Research &amp; Development</w:t>
      </w:r>
    </w:p>
    <w:p w:rsidR="006B59DD" w:rsidRDefault="006B59DD" w:rsidP="006B59DD">
      <w:pPr>
        <w:pStyle w:val="NoSpacing"/>
        <w:ind w:left="720"/>
        <w:rPr>
          <w:rFonts w:ascii="Times New Roman" w:hAnsi="Times New Roman" w:cs="Times New Roman"/>
        </w:rPr>
      </w:pPr>
    </w:p>
    <w:p w:rsidR="00A302F1" w:rsidRPr="004A0DE3" w:rsidRDefault="00DD7F4F" w:rsidP="00DD7F4F">
      <w:pPr>
        <w:pStyle w:val="NoSpacing"/>
        <w:rPr>
          <w:rFonts w:ascii="Times New Roman" w:hAnsi="Times New Roman" w:cs="Times New Roman"/>
          <w:i/>
        </w:rPr>
      </w:pPr>
      <w:r w:rsidRPr="004A0DE3">
        <w:rPr>
          <w:rFonts w:ascii="Times New Roman" w:hAnsi="Times New Roman" w:cs="Times New Roman"/>
          <w:i/>
        </w:rPr>
        <w:t>Key ideas to highlight</w:t>
      </w:r>
    </w:p>
    <w:p w:rsidR="00DD7F4F" w:rsidRDefault="00DD7F4F" w:rsidP="00DD7F4F">
      <w:pPr>
        <w:pStyle w:val="NoSpacing"/>
        <w:numPr>
          <w:ilvl w:val="0"/>
          <w:numId w:val="6"/>
        </w:numPr>
        <w:rPr>
          <w:rFonts w:ascii="Times New Roman" w:hAnsi="Times New Roman" w:cs="Times New Roman"/>
        </w:rPr>
      </w:pPr>
      <w:r>
        <w:rPr>
          <w:rFonts w:ascii="Times New Roman" w:hAnsi="Times New Roman" w:cs="Times New Roman"/>
        </w:rPr>
        <w:t>Teacher Mentor language is strong</w:t>
      </w:r>
    </w:p>
    <w:p w:rsidR="00DD7F4F" w:rsidRDefault="00DD7F4F" w:rsidP="00DD7F4F">
      <w:pPr>
        <w:pStyle w:val="NoSpacing"/>
        <w:numPr>
          <w:ilvl w:val="1"/>
          <w:numId w:val="6"/>
        </w:numPr>
        <w:rPr>
          <w:rFonts w:ascii="Times New Roman" w:hAnsi="Times New Roman" w:cs="Times New Roman"/>
        </w:rPr>
      </w:pPr>
      <w:r>
        <w:rPr>
          <w:rFonts w:ascii="Times New Roman" w:hAnsi="Times New Roman" w:cs="Times New Roman"/>
        </w:rPr>
        <w:t>Seems like we should redo the mentor program rather than creating a new role or teacher leader role</w:t>
      </w:r>
    </w:p>
    <w:p w:rsidR="00DD7F4F" w:rsidRDefault="00DD7F4F" w:rsidP="00DD7F4F">
      <w:pPr>
        <w:pStyle w:val="NoSpacing"/>
        <w:numPr>
          <w:ilvl w:val="1"/>
          <w:numId w:val="6"/>
        </w:numPr>
        <w:rPr>
          <w:rFonts w:ascii="Times New Roman" w:hAnsi="Times New Roman" w:cs="Times New Roman"/>
        </w:rPr>
      </w:pPr>
      <w:r>
        <w:rPr>
          <w:rFonts w:ascii="Times New Roman" w:hAnsi="Times New Roman" w:cs="Times New Roman"/>
        </w:rPr>
        <w:t xml:space="preserve">This seems to come from </w:t>
      </w:r>
      <w:r w:rsidR="001F4B8A">
        <w:rPr>
          <w:rFonts w:ascii="Times New Roman" w:hAnsi="Times New Roman" w:cs="Times New Roman"/>
        </w:rPr>
        <w:t>a lack of a good mentor program vs. a good opportunity for leadership.</w:t>
      </w:r>
    </w:p>
    <w:p w:rsidR="00DD7F4F" w:rsidRDefault="00DD7F4F" w:rsidP="001F4B8A">
      <w:pPr>
        <w:pStyle w:val="NoSpacing"/>
        <w:numPr>
          <w:ilvl w:val="1"/>
          <w:numId w:val="6"/>
        </w:numPr>
        <w:rPr>
          <w:rFonts w:ascii="Times New Roman" w:hAnsi="Times New Roman" w:cs="Times New Roman"/>
        </w:rPr>
      </w:pPr>
      <w:r>
        <w:rPr>
          <w:rFonts w:ascii="Times New Roman" w:hAnsi="Times New Roman" w:cs="Times New Roman"/>
        </w:rPr>
        <w:t>Are some of these roles really the leader opportunity we need to address</w:t>
      </w:r>
      <w:r w:rsidR="001F4B8A">
        <w:rPr>
          <w:rFonts w:ascii="Times New Roman" w:hAnsi="Times New Roman" w:cs="Times New Roman"/>
        </w:rPr>
        <w:t xml:space="preserve"> or are we solving for other issues</w:t>
      </w:r>
      <w:r>
        <w:rPr>
          <w:rFonts w:ascii="Times New Roman" w:hAnsi="Times New Roman" w:cs="Times New Roman"/>
        </w:rPr>
        <w:t>?</w:t>
      </w:r>
    </w:p>
    <w:p w:rsidR="00DD7F4F" w:rsidRDefault="00DD7F4F" w:rsidP="001F4B8A">
      <w:pPr>
        <w:pStyle w:val="NoSpacing"/>
        <w:numPr>
          <w:ilvl w:val="1"/>
          <w:numId w:val="6"/>
        </w:numPr>
        <w:rPr>
          <w:rFonts w:ascii="Times New Roman" w:hAnsi="Times New Roman" w:cs="Times New Roman"/>
        </w:rPr>
      </w:pPr>
      <w:r>
        <w:rPr>
          <w:rFonts w:ascii="Times New Roman" w:hAnsi="Times New Roman" w:cs="Times New Roman"/>
        </w:rPr>
        <w:t>Model teacher is a really good teacher, not sure they are actually a leader in the building. Want to get them in the leader roles now as a 2</w:t>
      </w:r>
      <w:r w:rsidRPr="00DD7F4F">
        <w:rPr>
          <w:rFonts w:ascii="Times New Roman" w:hAnsi="Times New Roman" w:cs="Times New Roman"/>
          <w:vertAlign w:val="superscript"/>
        </w:rPr>
        <w:t>nd</w:t>
      </w:r>
      <w:r>
        <w:rPr>
          <w:rFonts w:ascii="Times New Roman" w:hAnsi="Times New Roman" w:cs="Times New Roman"/>
        </w:rPr>
        <w:t xml:space="preserve"> step. </w:t>
      </w:r>
    </w:p>
    <w:p w:rsidR="00A302F1" w:rsidRDefault="00A302F1" w:rsidP="00D84EB9">
      <w:pPr>
        <w:pStyle w:val="NoSpacing"/>
        <w:rPr>
          <w:rFonts w:ascii="Times New Roman" w:hAnsi="Times New Roman" w:cs="Times New Roman"/>
        </w:rPr>
      </w:pPr>
    </w:p>
    <w:p w:rsidR="008B5A01" w:rsidRDefault="001F4B8A" w:rsidP="00D84EB9">
      <w:pPr>
        <w:pStyle w:val="NoSpacing"/>
        <w:rPr>
          <w:rFonts w:ascii="Times New Roman" w:hAnsi="Times New Roman" w:cs="Times New Roman"/>
        </w:rPr>
      </w:pPr>
      <w:r>
        <w:rPr>
          <w:rFonts w:ascii="Times New Roman" w:hAnsi="Times New Roman" w:cs="Times New Roman"/>
        </w:rPr>
        <w:t xml:space="preserve">The group then indicated preferences for the current draft roles. </w:t>
      </w:r>
      <w:r w:rsidR="008B5A01">
        <w:rPr>
          <w:rFonts w:ascii="Times New Roman" w:hAnsi="Times New Roman" w:cs="Times New Roman"/>
        </w:rPr>
        <w:t>Those roles with the most votes:</w:t>
      </w:r>
    </w:p>
    <w:p w:rsidR="008B5A01" w:rsidRDefault="008B5A01" w:rsidP="008B5A01">
      <w:pPr>
        <w:pStyle w:val="NoSpacing"/>
        <w:numPr>
          <w:ilvl w:val="0"/>
          <w:numId w:val="7"/>
        </w:numPr>
        <w:rPr>
          <w:rFonts w:ascii="Times New Roman" w:hAnsi="Times New Roman" w:cs="Times New Roman"/>
        </w:rPr>
      </w:pPr>
      <w:r>
        <w:rPr>
          <w:rFonts w:ascii="Times New Roman" w:hAnsi="Times New Roman" w:cs="Times New Roman"/>
        </w:rPr>
        <w:t>Curriculum Lead</w:t>
      </w:r>
    </w:p>
    <w:p w:rsidR="008B5A01" w:rsidRDefault="008B5A01" w:rsidP="008B5A01">
      <w:pPr>
        <w:pStyle w:val="NoSpacing"/>
        <w:numPr>
          <w:ilvl w:val="0"/>
          <w:numId w:val="7"/>
        </w:numPr>
        <w:rPr>
          <w:rFonts w:ascii="Times New Roman" w:hAnsi="Times New Roman" w:cs="Times New Roman"/>
        </w:rPr>
      </w:pPr>
      <w:r>
        <w:rPr>
          <w:rFonts w:ascii="Times New Roman" w:hAnsi="Times New Roman" w:cs="Times New Roman"/>
        </w:rPr>
        <w:t>Instructional Technology Coach</w:t>
      </w:r>
    </w:p>
    <w:p w:rsidR="008B5A01" w:rsidRDefault="008B5A01" w:rsidP="008B5A01">
      <w:pPr>
        <w:pStyle w:val="NoSpacing"/>
        <w:numPr>
          <w:ilvl w:val="0"/>
          <w:numId w:val="7"/>
        </w:numPr>
        <w:rPr>
          <w:rFonts w:ascii="Times New Roman" w:hAnsi="Times New Roman" w:cs="Times New Roman"/>
        </w:rPr>
      </w:pPr>
      <w:r>
        <w:rPr>
          <w:rFonts w:ascii="Times New Roman" w:hAnsi="Times New Roman" w:cs="Times New Roman"/>
        </w:rPr>
        <w:t>Research &amp; Development</w:t>
      </w:r>
    </w:p>
    <w:p w:rsidR="008B5A01" w:rsidRDefault="008B5A01" w:rsidP="008B5A01">
      <w:pPr>
        <w:pStyle w:val="NoSpacing"/>
        <w:numPr>
          <w:ilvl w:val="0"/>
          <w:numId w:val="7"/>
        </w:numPr>
        <w:rPr>
          <w:rFonts w:ascii="Times New Roman" w:hAnsi="Times New Roman" w:cs="Times New Roman"/>
        </w:rPr>
      </w:pPr>
      <w:r>
        <w:rPr>
          <w:rFonts w:ascii="Times New Roman" w:hAnsi="Times New Roman" w:cs="Times New Roman"/>
        </w:rPr>
        <w:t xml:space="preserve">Instructional Culture Coach </w:t>
      </w:r>
    </w:p>
    <w:p w:rsidR="008B5A01" w:rsidRDefault="008B5A01" w:rsidP="008B5A01">
      <w:pPr>
        <w:pStyle w:val="NoSpacing"/>
        <w:numPr>
          <w:ilvl w:val="0"/>
          <w:numId w:val="7"/>
        </w:numPr>
        <w:rPr>
          <w:rFonts w:ascii="Times New Roman" w:hAnsi="Times New Roman" w:cs="Times New Roman"/>
        </w:rPr>
      </w:pPr>
      <w:r>
        <w:rPr>
          <w:rFonts w:ascii="Times New Roman" w:hAnsi="Times New Roman" w:cs="Times New Roman"/>
        </w:rPr>
        <w:t>Instructional Practice Coach</w:t>
      </w:r>
    </w:p>
    <w:p w:rsidR="001F4B8A" w:rsidRDefault="001F4B8A" w:rsidP="001F4B8A">
      <w:pPr>
        <w:pStyle w:val="NoSpacing"/>
        <w:rPr>
          <w:rFonts w:ascii="Times New Roman" w:hAnsi="Times New Roman" w:cs="Times New Roman"/>
        </w:rPr>
      </w:pPr>
    </w:p>
    <w:p w:rsidR="001F4B8A" w:rsidRDefault="001F4B8A" w:rsidP="001F4B8A">
      <w:pPr>
        <w:pStyle w:val="NoSpacing"/>
        <w:rPr>
          <w:rFonts w:ascii="Times New Roman" w:hAnsi="Times New Roman" w:cs="Times New Roman"/>
        </w:rPr>
      </w:pPr>
      <w:r>
        <w:rPr>
          <w:rFonts w:ascii="Times New Roman" w:hAnsi="Times New Roman" w:cs="Times New Roman"/>
        </w:rPr>
        <w:t>Feedback provided:</w:t>
      </w:r>
    </w:p>
    <w:p w:rsidR="001F4B8A" w:rsidRDefault="001F4B8A" w:rsidP="001F4B8A">
      <w:pPr>
        <w:pStyle w:val="NoSpacing"/>
        <w:numPr>
          <w:ilvl w:val="0"/>
          <w:numId w:val="7"/>
        </w:numPr>
        <w:rPr>
          <w:rFonts w:ascii="Times New Roman" w:hAnsi="Times New Roman" w:cs="Times New Roman"/>
        </w:rPr>
      </w:pPr>
      <w:r>
        <w:rPr>
          <w:rFonts w:ascii="Times New Roman" w:hAnsi="Times New Roman" w:cs="Times New Roman"/>
        </w:rPr>
        <w:t xml:space="preserve">For Instructional Technology Coach, in some districts, there is a whole department and each school has a technology lead. It is about both the equipment and the blended learning instruction. </w:t>
      </w:r>
    </w:p>
    <w:p w:rsidR="001F4B8A" w:rsidRDefault="001F4B8A" w:rsidP="001F4B8A">
      <w:pPr>
        <w:pStyle w:val="NoSpacing"/>
        <w:numPr>
          <w:ilvl w:val="1"/>
          <w:numId w:val="7"/>
        </w:numPr>
        <w:rPr>
          <w:rFonts w:ascii="Times New Roman" w:hAnsi="Times New Roman" w:cs="Times New Roman"/>
        </w:rPr>
      </w:pPr>
      <w:r>
        <w:rPr>
          <w:rFonts w:ascii="Times New Roman" w:hAnsi="Times New Roman" w:cs="Times New Roman"/>
        </w:rPr>
        <w:t>How often are they in schools? Do they teach?</w:t>
      </w:r>
    </w:p>
    <w:p w:rsidR="001F4B8A" w:rsidRDefault="001F4B8A" w:rsidP="001F4B8A">
      <w:pPr>
        <w:pStyle w:val="NoSpacing"/>
        <w:numPr>
          <w:ilvl w:val="2"/>
          <w:numId w:val="7"/>
        </w:numPr>
        <w:rPr>
          <w:rFonts w:ascii="Times New Roman" w:hAnsi="Times New Roman" w:cs="Times New Roman"/>
        </w:rPr>
      </w:pPr>
      <w:r>
        <w:rPr>
          <w:rFonts w:ascii="Times New Roman" w:hAnsi="Times New Roman" w:cs="Times New Roman"/>
        </w:rPr>
        <w:t>There is a teacher at the building level that goes to the broader district and then brings it back.</w:t>
      </w:r>
    </w:p>
    <w:p w:rsidR="001F4B8A" w:rsidRDefault="001F4B8A" w:rsidP="001F4B8A">
      <w:pPr>
        <w:pStyle w:val="NoSpacing"/>
        <w:numPr>
          <w:ilvl w:val="1"/>
          <w:numId w:val="7"/>
        </w:numPr>
        <w:rPr>
          <w:rFonts w:ascii="Times New Roman" w:hAnsi="Times New Roman" w:cs="Times New Roman"/>
        </w:rPr>
      </w:pPr>
      <w:r>
        <w:rPr>
          <w:rFonts w:ascii="Times New Roman" w:hAnsi="Times New Roman" w:cs="Times New Roman"/>
        </w:rPr>
        <w:t>Clarification is that we want someone identified at each school vs. broader district roles. Want a school-based engaged teacher that focuses on this.</w:t>
      </w:r>
    </w:p>
    <w:p w:rsidR="001F4B8A" w:rsidRDefault="001F4B8A" w:rsidP="001F4B8A">
      <w:pPr>
        <w:pStyle w:val="NoSpacing"/>
        <w:numPr>
          <w:ilvl w:val="0"/>
          <w:numId w:val="13"/>
        </w:numPr>
        <w:rPr>
          <w:rFonts w:ascii="Times New Roman" w:hAnsi="Times New Roman" w:cs="Times New Roman"/>
        </w:rPr>
      </w:pPr>
      <w:r>
        <w:rPr>
          <w:rFonts w:ascii="Times New Roman" w:hAnsi="Times New Roman" w:cs="Times New Roman"/>
        </w:rPr>
        <w:t>For Research &amp; Development</w:t>
      </w:r>
    </w:p>
    <w:p w:rsidR="001F4B8A" w:rsidRDefault="001F4B8A" w:rsidP="001F4B8A">
      <w:pPr>
        <w:pStyle w:val="NoSpacing"/>
        <w:numPr>
          <w:ilvl w:val="1"/>
          <w:numId w:val="13"/>
        </w:numPr>
        <w:rPr>
          <w:rFonts w:ascii="Times New Roman" w:hAnsi="Times New Roman" w:cs="Times New Roman"/>
        </w:rPr>
      </w:pPr>
      <w:r>
        <w:rPr>
          <w:rFonts w:ascii="Times New Roman" w:hAnsi="Times New Roman" w:cs="Times New Roman"/>
        </w:rPr>
        <w:t>Is there one person that tackles all of this or should each of these roles have a component of R&amp;D in each of their role? All need to be able to do it.</w:t>
      </w:r>
    </w:p>
    <w:p w:rsidR="001F4B8A" w:rsidRDefault="001F4B8A" w:rsidP="001F4B8A">
      <w:pPr>
        <w:pStyle w:val="NoSpacing"/>
        <w:numPr>
          <w:ilvl w:val="1"/>
          <w:numId w:val="13"/>
        </w:numPr>
        <w:rPr>
          <w:rFonts w:ascii="Times New Roman" w:hAnsi="Times New Roman" w:cs="Times New Roman"/>
        </w:rPr>
      </w:pPr>
      <w:r>
        <w:rPr>
          <w:rFonts w:ascii="Times New Roman" w:hAnsi="Times New Roman" w:cs="Times New Roman"/>
        </w:rPr>
        <w:t>Remove this as a unique role, but it needs to be a key component of all the roles.</w:t>
      </w:r>
    </w:p>
    <w:p w:rsidR="008B5A01" w:rsidRPr="001F4B8A" w:rsidRDefault="00BB19E2" w:rsidP="001F4B8A">
      <w:pPr>
        <w:pStyle w:val="NoSpacing"/>
        <w:numPr>
          <w:ilvl w:val="0"/>
          <w:numId w:val="13"/>
        </w:numPr>
        <w:rPr>
          <w:rFonts w:ascii="Times New Roman" w:hAnsi="Times New Roman" w:cs="Times New Roman"/>
        </w:rPr>
      </w:pPr>
      <w:r w:rsidRPr="001F4B8A">
        <w:rPr>
          <w:rFonts w:ascii="Times New Roman" w:hAnsi="Times New Roman" w:cs="Times New Roman"/>
        </w:rPr>
        <w:t>Can we narrow in on some key needs/buckets to identify and support with some potential roles that would hit on it? A few roles for the larger needs vs. some specific roles?</w:t>
      </w:r>
    </w:p>
    <w:p w:rsidR="001F4B8A" w:rsidRDefault="00BB19E2" w:rsidP="00BB19E2">
      <w:pPr>
        <w:pStyle w:val="NoSpacing"/>
        <w:numPr>
          <w:ilvl w:val="0"/>
          <w:numId w:val="8"/>
        </w:numPr>
        <w:rPr>
          <w:rFonts w:ascii="Times New Roman" w:hAnsi="Times New Roman" w:cs="Times New Roman"/>
        </w:rPr>
      </w:pPr>
      <w:r>
        <w:rPr>
          <w:rFonts w:ascii="Times New Roman" w:hAnsi="Times New Roman" w:cs="Times New Roman"/>
        </w:rPr>
        <w:t xml:space="preserve">This also helps when we roll this out to districts, gives them increased flexibility. </w:t>
      </w:r>
    </w:p>
    <w:p w:rsidR="00BB19E2" w:rsidRPr="001F4B8A" w:rsidRDefault="00BB19E2" w:rsidP="00BB19E2">
      <w:pPr>
        <w:pStyle w:val="NoSpacing"/>
        <w:numPr>
          <w:ilvl w:val="0"/>
          <w:numId w:val="8"/>
        </w:numPr>
        <w:rPr>
          <w:rFonts w:ascii="Times New Roman" w:hAnsi="Times New Roman" w:cs="Times New Roman"/>
        </w:rPr>
      </w:pPr>
      <w:r w:rsidRPr="001F4B8A">
        <w:rPr>
          <w:rFonts w:ascii="Times New Roman" w:hAnsi="Times New Roman" w:cs="Times New Roman"/>
        </w:rPr>
        <w:t>How many roles do we anticipate schools have? This might scope how big these roles can be. If we can bucket, it helps us provide more common criteria, then some schools might increase the # of leads based on the need.</w:t>
      </w:r>
    </w:p>
    <w:p w:rsidR="00BB19E2" w:rsidRDefault="00BB19E2" w:rsidP="00BB19E2">
      <w:pPr>
        <w:pStyle w:val="NoSpacing"/>
        <w:rPr>
          <w:rFonts w:ascii="Times New Roman" w:hAnsi="Times New Roman" w:cs="Times New Roman"/>
        </w:rPr>
      </w:pPr>
    </w:p>
    <w:p w:rsidR="00BB19E2" w:rsidRDefault="001F4B8A" w:rsidP="00BB19E2">
      <w:pPr>
        <w:pStyle w:val="NoSpacing"/>
        <w:rPr>
          <w:rFonts w:ascii="Times New Roman" w:hAnsi="Times New Roman" w:cs="Times New Roman"/>
        </w:rPr>
      </w:pPr>
      <w:r>
        <w:rPr>
          <w:rFonts w:ascii="Times New Roman" w:hAnsi="Times New Roman" w:cs="Times New Roman"/>
        </w:rPr>
        <w:t xml:space="preserve">The group identified the following </w:t>
      </w:r>
      <w:r w:rsidR="00BB19E2">
        <w:rPr>
          <w:rFonts w:ascii="Times New Roman" w:hAnsi="Times New Roman" w:cs="Times New Roman"/>
        </w:rPr>
        <w:t>buck</w:t>
      </w:r>
      <w:r w:rsidR="004A0DE3">
        <w:rPr>
          <w:rFonts w:ascii="Times New Roman" w:hAnsi="Times New Roman" w:cs="Times New Roman"/>
        </w:rPr>
        <w:t>ets with the desire to draft a</w:t>
      </w:r>
      <w:r w:rsidR="00BB19E2">
        <w:rPr>
          <w:rFonts w:ascii="Times New Roman" w:hAnsi="Times New Roman" w:cs="Times New Roman"/>
        </w:rPr>
        <w:t xml:space="preserve"> few roles underneath</w:t>
      </w:r>
      <w:r w:rsidR="004A0DE3">
        <w:rPr>
          <w:rFonts w:ascii="Times New Roman" w:hAnsi="Times New Roman" w:cs="Times New Roman"/>
        </w:rPr>
        <w:t xml:space="preserve"> each bucket</w:t>
      </w:r>
      <w:r w:rsidR="00BB19E2">
        <w:rPr>
          <w:rFonts w:ascii="Times New Roman" w:hAnsi="Times New Roman" w:cs="Times New Roman"/>
        </w:rPr>
        <w:t>:</w:t>
      </w:r>
    </w:p>
    <w:p w:rsidR="00BB19E2" w:rsidRDefault="00BB19E2" w:rsidP="00BB19E2">
      <w:pPr>
        <w:pStyle w:val="NoSpacing"/>
        <w:numPr>
          <w:ilvl w:val="0"/>
          <w:numId w:val="8"/>
        </w:numPr>
        <w:rPr>
          <w:rFonts w:ascii="Times New Roman" w:hAnsi="Times New Roman" w:cs="Times New Roman"/>
        </w:rPr>
      </w:pPr>
      <w:r>
        <w:rPr>
          <w:rFonts w:ascii="Times New Roman" w:hAnsi="Times New Roman" w:cs="Times New Roman"/>
        </w:rPr>
        <w:t>Instruction</w:t>
      </w:r>
      <w:r w:rsidR="004A0DE3">
        <w:rPr>
          <w:rFonts w:ascii="Times New Roman" w:hAnsi="Times New Roman" w:cs="Times New Roman"/>
        </w:rPr>
        <w:t xml:space="preserve"> is the top priority</w:t>
      </w:r>
    </w:p>
    <w:p w:rsidR="00BB19E2" w:rsidRDefault="001F4B8A" w:rsidP="00BB19E2">
      <w:pPr>
        <w:pStyle w:val="NoSpacing"/>
        <w:numPr>
          <w:ilvl w:val="1"/>
          <w:numId w:val="8"/>
        </w:numPr>
        <w:rPr>
          <w:rFonts w:ascii="Times New Roman" w:hAnsi="Times New Roman" w:cs="Times New Roman"/>
        </w:rPr>
      </w:pPr>
      <w:r>
        <w:rPr>
          <w:rFonts w:ascii="Times New Roman" w:hAnsi="Times New Roman" w:cs="Times New Roman"/>
        </w:rPr>
        <w:lastRenderedPageBreak/>
        <w:t xml:space="preserve">Draft </w:t>
      </w:r>
      <w:r w:rsidR="00BB19E2">
        <w:rPr>
          <w:rFonts w:ascii="Times New Roman" w:hAnsi="Times New Roman" w:cs="Times New Roman"/>
        </w:rPr>
        <w:t>2 possible roles</w:t>
      </w:r>
    </w:p>
    <w:p w:rsidR="00FD14AB" w:rsidRDefault="00FD14AB" w:rsidP="00BB19E2">
      <w:pPr>
        <w:pStyle w:val="NoSpacing"/>
        <w:numPr>
          <w:ilvl w:val="1"/>
          <w:numId w:val="8"/>
        </w:numPr>
        <w:rPr>
          <w:rFonts w:ascii="Times New Roman" w:hAnsi="Times New Roman" w:cs="Times New Roman"/>
        </w:rPr>
      </w:pPr>
      <w:r>
        <w:rPr>
          <w:rFonts w:ascii="Times New Roman" w:hAnsi="Times New Roman" w:cs="Times New Roman"/>
        </w:rPr>
        <w:t>What roles are more important?</w:t>
      </w:r>
    </w:p>
    <w:p w:rsidR="00FD14AB" w:rsidRDefault="00FD14AB" w:rsidP="00FD14AB">
      <w:pPr>
        <w:pStyle w:val="NoSpacing"/>
        <w:numPr>
          <w:ilvl w:val="2"/>
          <w:numId w:val="8"/>
        </w:numPr>
        <w:rPr>
          <w:rFonts w:ascii="Times New Roman" w:hAnsi="Times New Roman" w:cs="Times New Roman"/>
        </w:rPr>
      </w:pPr>
      <w:r>
        <w:rPr>
          <w:rFonts w:ascii="Times New Roman" w:hAnsi="Times New Roman" w:cs="Times New Roman"/>
        </w:rPr>
        <w:t>Hands-on, practice with teacher, coach practice</w:t>
      </w:r>
    </w:p>
    <w:p w:rsidR="00FD14AB" w:rsidRDefault="00FD14AB" w:rsidP="00FD14AB">
      <w:pPr>
        <w:pStyle w:val="NoSpacing"/>
        <w:numPr>
          <w:ilvl w:val="3"/>
          <w:numId w:val="8"/>
        </w:numPr>
        <w:rPr>
          <w:rFonts w:ascii="Times New Roman" w:hAnsi="Times New Roman" w:cs="Times New Roman"/>
        </w:rPr>
      </w:pPr>
      <w:r>
        <w:rPr>
          <w:rFonts w:ascii="Times New Roman" w:hAnsi="Times New Roman" w:cs="Times New Roman"/>
        </w:rPr>
        <w:t>Each school determines the individual need</w:t>
      </w:r>
      <w:r w:rsidR="001F4B8A">
        <w:rPr>
          <w:rFonts w:ascii="Times New Roman" w:hAnsi="Times New Roman" w:cs="Times New Roman"/>
        </w:rPr>
        <w:t>/focus area based on the school’s goals and priorities</w:t>
      </w:r>
    </w:p>
    <w:p w:rsidR="00FD14AB" w:rsidRDefault="00FD14AB" w:rsidP="00FD14AB">
      <w:pPr>
        <w:pStyle w:val="NoSpacing"/>
        <w:numPr>
          <w:ilvl w:val="2"/>
          <w:numId w:val="8"/>
        </w:numPr>
        <w:rPr>
          <w:rFonts w:ascii="Times New Roman" w:hAnsi="Times New Roman" w:cs="Times New Roman"/>
        </w:rPr>
      </w:pPr>
      <w:r>
        <w:rPr>
          <w:rFonts w:ascii="Times New Roman" w:hAnsi="Times New Roman" w:cs="Times New Roman"/>
        </w:rPr>
        <w:t xml:space="preserve">Model </w:t>
      </w:r>
      <w:r w:rsidR="004A0DE3">
        <w:rPr>
          <w:rFonts w:ascii="Times New Roman" w:hAnsi="Times New Roman" w:cs="Times New Roman"/>
        </w:rPr>
        <w:t>teacher setting</w:t>
      </w:r>
    </w:p>
    <w:p w:rsidR="00BB19E2" w:rsidRDefault="00BB19E2" w:rsidP="00BB19E2">
      <w:pPr>
        <w:pStyle w:val="NoSpacing"/>
        <w:numPr>
          <w:ilvl w:val="0"/>
          <w:numId w:val="8"/>
        </w:numPr>
        <w:rPr>
          <w:rFonts w:ascii="Times New Roman" w:hAnsi="Times New Roman" w:cs="Times New Roman"/>
        </w:rPr>
      </w:pPr>
      <w:r>
        <w:rPr>
          <w:rFonts w:ascii="Times New Roman" w:hAnsi="Times New Roman" w:cs="Times New Roman"/>
        </w:rPr>
        <w:t>Curriculum</w:t>
      </w:r>
    </w:p>
    <w:p w:rsidR="00BB19E2" w:rsidRDefault="001F4B8A" w:rsidP="00BB19E2">
      <w:pPr>
        <w:pStyle w:val="NoSpacing"/>
        <w:numPr>
          <w:ilvl w:val="1"/>
          <w:numId w:val="8"/>
        </w:numPr>
        <w:rPr>
          <w:rFonts w:ascii="Times New Roman" w:hAnsi="Times New Roman" w:cs="Times New Roman"/>
        </w:rPr>
      </w:pPr>
      <w:r>
        <w:rPr>
          <w:rFonts w:ascii="Times New Roman" w:hAnsi="Times New Roman" w:cs="Times New Roman"/>
        </w:rPr>
        <w:t xml:space="preserve">Draft </w:t>
      </w:r>
      <w:r w:rsidR="00BB19E2">
        <w:rPr>
          <w:rFonts w:ascii="Times New Roman" w:hAnsi="Times New Roman" w:cs="Times New Roman"/>
        </w:rPr>
        <w:t>1- 2 possible roles</w:t>
      </w:r>
    </w:p>
    <w:p w:rsidR="00FD14AB" w:rsidRPr="001F4B8A" w:rsidRDefault="00FD14AB" w:rsidP="001F4B8A">
      <w:pPr>
        <w:pStyle w:val="NoSpacing"/>
        <w:numPr>
          <w:ilvl w:val="2"/>
          <w:numId w:val="8"/>
        </w:numPr>
        <w:rPr>
          <w:rFonts w:ascii="Times New Roman" w:hAnsi="Times New Roman" w:cs="Times New Roman"/>
        </w:rPr>
      </w:pPr>
      <w:r>
        <w:rPr>
          <w:rFonts w:ascii="Times New Roman" w:hAnsi="Times New Roman" w:cs="Times New Roman"/>
        </w:rPr>
        <w:t>Presentation or facilitation</w:t>
      </w:r>
      <w:r w:rsidR="001F4B8A">
        <w:rPr>
          <w:rFonts w:ascii="Times New Roman" w:hAnsi="Times New Roman" w:cs="Times New Roman"/>
        </w:rPr>
        <w:t xml:space="preserve"> vs. </w:t>
      </w:r>
      <w:r w:rsidRPr="001F4B8A">
        <w:rPr>
          <w:rFonts w:ascii="Times New Roman" w:hAnsi="Times New Roman" w:cs="Times New Roman"/>
        </w:rPr>
        <w:t>Gatherer</w:t>
      </w:r>
      <w:r w:rsidR="001F4B8A">
        <w:rPr>
          <w:rFonts w:ascii="Times New Roman" w:hAnsi="Times New Roman" w:cs="Times New Roman"/>
        </w:rPr>
        <w:t xml:space="preserve"> of resources, new strategies, etc.</w:t>
      </w:r>
    </w:p>
    <w:p w:rsidR="00BB19E2" w:rsidRDefault="00BB19E2" w:rsidP="00BB19E2">
      <w:pPr>
        <w:pStyle w:val="NoSpacing"/>
        <w:numPr>
          <w:ilvl w:val="0"/>
          <w:numId w:val="8"/>
        </w:numPr>
        <w:rPr>
          <w:rFonts w:ascii="Times New Roman" w:hAnsi="Times New Roman" w:cs="Times New Roman"/>
        </w:rPr>
      </w:pPr>
      <w:r>
        <w:rPr>
          <w:rFonts w:ascii="Times New Roman" w:hAnsi="Times New Roman" w:cs="Times New Roman"/>
        </w:rPr>
        <w:t xml:space="preserve">What else? </w:t>
      </w:r>
    </w:p>
    <w:p w:rsidR="001F4B8A" w:rsidRDefault="001F4B8A" w:rsidP="00BB19E2">
      <w:pPr>
        <w:pStyle w:val="NoSpacing"/>
        <w:numPr>
          <w:ilvl w:val="1"/>
          <w:numId w:val="8"/>
        </w:numPr>
        <w:rPr>
          <w:rFonts w:ascii="Times New Roman" w:hAnsi="Times New Roman" w:cs="Times New Roman"/>
        </w:rPr>
      </w:pPr>
      <w:r>
        <w:rPr>
          <w:rFonts w:ascii="Times New Roman" w:hAnsi="Times New Roman" w:cs="Times New Roman"/>
        </w:rPr>
        <w:t xml:space="preserve">Community and culturally responsive </w:t>
      </w:r>
    </w:p>
    <w:p w:rsidR="00BB19E2" w:rsidRDefault="001F4B8A" w:rsidP="001F4B8A">
      <w:pPr>
        <w:pStyle w:val="NoSpacing"/>
        <w:numPr>
          <w:ilvl w:val="2"/>
          <w:numId w:val="8"/>
        </w:numPr>
        <w:rPr>
          <w:rFonts w:ascii="Times New Roman" w:hAnsi="Times New Roman" w:cs="Times New Roman"/>
        </w:rPr>
      </w:pPr>
      <w:r>
        <w:rPr>
          <w:rFonts w:ascii="Times New Roman" w:hAnsi="Times New Roman" w:cs="Times New Roman"/>
        </w:rPr>
        <w:t>T</w:t>
      </w:r>
      <w:r w:rsidR="00BB19E2">
        <w:rPr>
          <w:rFonts w:ascii="Times New Roman" w:hAnsi="Times New Roman" w:cs="Times New Roman"/>
        </w:rPr>
        <w:t xml:space="preserve">his could embrace school, </w:t>
      </w:r>
      <w:r>
        <w:rPr>
          <w:rFonts w:ascii="Times New Roman" w:hAnsi="Times New Roman" w:cs="Times New Roman"/>
        </w:rPr>
        <w:t xml:space="preserve">student </w:t>
      </w:r>
      <w:r w:rsidR="00BB19E2">
        <w:rPr>
          <w:rFonts w:ascii="Times New Roman" w:hAnsi="Times New Roman" w:cs="Times New Roman"/>
        </w:rPr>
        <w:t>culture, student needs, community, partnerships – very broadly defined</w:t>
      </w:r>
      <w:r>
        <w:rPr>
          <w:rFonts w:ascii="Times New Roman" w:hAnsi="Times New Roman" w:cs="Times New Roman"/>
        </w:rPr>
        <w:t xml:space="preserve"> culture</w:t>
      </w:r>
    </w:p>
    <w:p w:rsidR="001F4B8A" w:rsidRDefault="001F4B8A" w:rsidP="00BB19E2">
      <w:pPr>
        <w:pStyle w:val="NoSpacing"/>
        <w:numPr>
          <w:ilvl w:val="1"/>
          <w:numId w:val="8"/>
        </w:numPr>
        <w:rPr>
          <w:rFonts w:ascii="Times New Roman" w:hAnsi="Times New Roman" w:cs="Times New Roman"/>
        </w:rPr>
      </w:pPr>
      <w:r>
        <w:rPr>
          <w:rFonts w:ascii="Times New Roman" w:hAnsi="Times New Roman" w:cs="Times New Roman"/>
        </w:rPr>
        <w:t xml:space="preserve">Recommendation: Community </w:t>
      </w:r>
    </w:p>
    <w:p w:rsidR="00BB19E2" w:rsidRDefault="001F4B8A" w:rsidP="001F4B8A">
      <w:pPr>
        <w:pStyle w:val="NoSpacing"/>
        <w:numPr>
          <w:ilvl w:val="2"/>
          <w:numId w:val="8"/>
        </w:numPr>
        <w:rPr>
          <w:rFonts w:ascii="Times New Roman" w:hAnsi="Times New Roman" w:cs="Times New Roman"/>
        </w:rPr>
      </w:pPr>
      <w:r>
        <w:rPr>
          <w:rFonts w:ascii="Times New Roman" w:hAnsi="Times New Roman" w:cs="Times New Roman"/>
        </w:rPr>
        <w:t>That actually embrace</w:t>
      </w:r>
      <w:r w:rsidR="00BB19E2">
        <w:rPr>
          <w:rFonts w:ascii="Times New Roman" w:hAnsi="Times New Roman" w:cs="Times New Roman"/>
        </w:rPr>
        <w:t>s culture more broadly and is multi-level</w:t>
      </w:r>
    </w:p>
    <w:p w:rsidR="00BB19E2" w:rsidRPr="00BB19E2" w:rsidRDefault="001F4B8A" w:rsidP="001F4B8A">
      <w:pPr>
        <w:pStyle w:val="NoSpacing"/>
        <w:numPr>
          <w:ilvl w:val="2"/>
          <w:numId w:val="8"/>
        </w:numPr>
        <w:rPr>
          <w:rFonts w:ascii="Times New Roman" w:hAnsi="Times New Roman" w:cs="Times New Roman"/>
        </w:rPr>
      </w:pPr>
      <w:r>
        <w:rPr>
          <w:rFonts w:ascii="Times New Roman" w:hAnsi="Times New Roman" w:cs="Times New Roman"/>
        </w:rPr>
        <w:t xml:space="preserve">Draft </w:t>
      </w:r>
      <w:r w:rsidR="00BB19E2">
        <w:rPr>
          <w:rFonts w:ascii="Times New Roman" w:hAnsi="Times New Roman" w:cs="Times New Roman"/>
        </w:rPr>
        <w:t>1 or 2 roles</w:t>
      </w:r>
      <w:r>
        <w:rPr>
          <w:rFonts w:ascii="Times New Roman" w:hAnsi="Times New Roman" w:cs="Times New Roman"/>
        </w:rPr>
        <w:t xml:space="preserve"> possible roles</w:t>
      </w:r>
    </w:p>
    <w:p w:rsidR="00BB19E2" w:rsidRDefault="00BB19E2" w:rsidP="00D84EB9">
      <w:pPr>
        <w:pStyle w:val="NoSpacing"/>
        <w:rPr>
          <w:rFonts w:ascii="Times New Roman" w:hAnsi="Times New Roman" w:cs="Times New Roman"/>
          <w:b/>
          <w:u w:val="single"/>
        </w:rPr>
      </w:pPr>
    </w:p>
    <w:p w:rsidR="00BB19E2" w:rsidRDefault="00BB19E2" w:rsidP="00D84EB9">
      <w:pPr>
        <w:pStyle w:val="NoSpacing"/>
        <w:rPr>
          <w:rFonts w:ascii="Times New Roman" w:hAnsi="Times New Roman" w:cs="Times New Roman"/>
          <w:b/>
          <w:u w:val="single"/>
        </w:rPr>
      </w:pPr>
    </w:p>
    <w:p w:rsidR="00FD14AB" w:rsidRDefault="00FD14AB" w:rsidP="00D84EB9">
      <w:pPr>
        <w:pStyle w:val="NoSpacing"/>
        <w:rPr>
          <w:rFonts w:ascii="Times New Roman" w:hAnsi="Times New Roman" w:cs="Times New Roman"/>
          <w:b/>
          <w:u w:val="single"/>
        </w:rPr>
      </w:pPr>
      <w:r>
        <w:rPr>
          <w:rFonts w:ascii="Times New Roman" w:hAnsi="Times New Roman" w:cs="Times New Roman"/>
          <w:b/>
          <w:u w:val="single"/>
        </w:rPr>
        <w:t>Question for our Colleagues</w:t>
      </w:r>
    </w:p>
    <w:p w:rsidR="00FD14AB" w:rsidRPr="001F4B8A" w:rsidRDefault="001F4B8A" w:rsidP="001F4B8A">
      <w:pPr>
        <w:pStyle w:val="NoSpacing"/>
        <w:numPr>
          <w:ilvl w:val="0"/>
          <w:numId w:val="11"/>
        </w:numPr>
        <w:rPr>
          <w:rFonts w:ascii="Times New Roman" w:hAnsi="Times New Roman" w:cs="Times New Roman"/>
        </w:rPr>
      </w:pPr>
      <w:r>
        <w:rPr>
          <w:rFonts w:ascii="Times New Roman" w:hAnsi="Times New Roman" w:cs="Times New Roman"/>
        </w:rPr>
        <w:t>Start sharing out the three</w:t>
      </w:r>
      <w:r w:rsidR="00FD14AB">
        <w:rPr>
          <w:rFonts w:ascii="Times New Roman" w:hAnsi="Times New Roman" w:cs="Times New Roman"/>
        </w:rPr>
        <w:t xml:space="preserve"> buckets </w:t>
      </w:r>
      <w:r>
        <w:rPr>
          <w:rFonts w:ascii="Times New Roman" w:hAnsi="Times New Roman" w:cs="Times New Roman"/>
        </w:rPr>
        <w:t xml:space="preserve">identified </w:t>
      </w:r>
      <w:r w:rsidR="00FD14AB">
        <w:rPr>
          <w:rFonts w:ascii="Times New Roman" w:hAnsi="Times New Roman" w:cs="Times New Roman"/>
        </w:rPr>
        <w:t>and</w:t>
      </w:r>
      <w:r>
        <w:rPr>
          <w:rFonts w:ascii="Times New Roman" w:hAnsi="Times New Roman" w:cs="Times New Roman"/>
        </w:rPr>
        <w:t xml:space="preserve"> the potential </w:t>
      </w:r>
      <w:r w:rsidR="00FD14AB">
        <w:rPr>
          <w:rFonts w:ascii="Times New Roman" w:hAnsi="Times New Roman" w:cs="Times New Roman"/>
        </w:rPr>
        <w:t>roles</w:t>
      </w:r>
      <w:r>
        <w:rPr>
          <w:rFonts w:ascii="Times New Roman" w:hAnsi="Times New Roman" w:cs="Times New Roman"/>
        </w:rPr>
        <w:t xml:space="preserve"> drafted and gather feedback.</w:t>
      </w:r>
    </w:p>
    <w:p w:rsidR="00FD14AB" w:rsidRDefault="00FD14AB" w:rsidP="00D84EB9">
      <w:pPr>
        <w:pStyle w:val="NoSpacing"/>
        <w:rPr>
          <w:rFonts w:ascii="Times New Roman" w:hAnsi="Times New Roman" w:cs="Times New Roman"/>
          <w:b/>
          <w:u w:val="single"/>
        </w:rPr>
      </w:pPr>
    </w:p>
    <w:p w:rsidR="00D84EB9" w:rsidRDefault="00FD71FF" w:rsidP="00D84EB9">
      <w:pPr>
        <w:pStyle w:val="NoSpacing"/>
        <w:rPr>
          <w:rFonts w:ascii="Times New Roman" w:hAnsi="Times New Roman" w:cs="Times New Roman"/>
        </w:rPr>
      </w:pPr>
      <w:r>
        <w:rPr>
          <w:rFonts w:ascii="Times New Roman" w:hAnsi="Times New Roman" w:cs="Times New Roman"/>
          <w:b/>
          <w:u w:val="single"/>
        </w:rPr>
        <w:t>Next Steps</w:t>
      </w:r>
    </w:p>
    <w:p w:rsidR="00174974" w:rsidRDefault="00174974" w:rsidP="00D84EB9">
      <w:pPr>
        <w:pStyle w:val="NoSpacing"/>
        <w:rPr>
          <w:rFonts w:ascii="Times New Roman" w:hAnsi="Times New Roman" w:cs="Times New Roman"/>
        </w:rPr>
      </w:pPr>
    </w:p>
    <w:p w:rsidR="00104A37" w:rsidRDefault="00A302F1" w:rsidP="000E2FD0">
      <w:pPr>
        <w:pStyle w:val="NoSpacing"/>
        <w:rPr>
          <w:rFonts w:ascii="Times New Roman" w:hAnsi="Times New Roman" w:cs="Times New Roman"/>
        </w:rPr>
      </w:pPr>
      <w:r>
        <w:rPr>
          <w:rFonts w:ascii="Times New Roman" w:hAnsi="Times New Roman" w:cs="Times New Roman"/>
        </w:rPr>
        <w:t xml:space="preserve">The next EWG meeting is on January 6, 2016 at 5pm at the Collette Education Center in Dover. </w:t>
      </w:r>
    </w:p>
    <w:p w:rsidR="001F4B8A" w:rsidRDefault="001F4B8A" w:rsidP="000E2FD0">
      <w:pPr>
        <w:pStyle w:val="NoSpacing"/>
        <w:rPr>
          <w:rFonts w:ascii="Times New Roman" w:hAnsi="Times New Roman" w:cs="Times New Roman"/>
        </w:rPr>
      </w:pPr>
    </w:p>
    <w:p w:rsidR="001F4B8A" w:rsidRDefault="001F4B8A" w:rsidP="000E2FD0">
      <w:pPr>
        <w:pStyle w:val="NoSpacing"/>
        <w:rPr>
          <w:rFonts w:ascii="Times New Roman" w:hAnsi="Times New Roman" w:cs="Times New Roman"/>
        </w:rPr>
      </w:pPr>
      <w:r>
        <w:rPr>
          <w:rFonts w:ascii="Times New Roman" w:hAnsi="Times New Roman" w:cs="Times New Roman"/>
        </w:rPr>
        <w:t>The group selected February 16</w:t>
      </w:r>
      <w:r w:rsidRPr="001F4B8A">
        <w:rPr>
          <w:rFonts w:ascii="Times New Roman" w:hAnsi="Times New Roman" w:cs="Times New Roman"/>
          <w:vertAlign w:val="superscript"/>
        </w:rPr>
        <w:t>th</w:t>
      </w:r>
      <w:r>
        <w:rPr>
          <w:rFonts w:ascii="Times New Roman" w:hAnsi="Times New Roman" w:cs="Times New Roman"/>
        </w:rPr>
        <w:t xml:space="preserve"> and March 9</w:t>
      </w:r>
      <w:r w:rsidRPr="001F4B8A">
        <w:rPr>
          <w:rFonts w:ascii="Times New Roman" w:hAnsi="Times New Roman" w:cs="Times New Roman"/>
          <w:vertAlign w:val="superscript"/>
        </w:rPr>
        <w:t>th</w:t>
      </w:r>
      <w:r>
        <w:rPr>
          <w:rFonts w:ascii="Times New Roman" w:hAnsi="Times New Roman" w:cs="Times New Roman"/>
        </w:rPr>
        <w:t xml:space="preserve"> when presented with two dates to meet in each of those month.</w:t>
      </w:r>
    </w:p>
    <w:p w:rsidR="005672BC" w:rsidRDefault="005672BC" w:rsidP="000E2FD0">
      <w:pPr>
        <w:pStyle w:val="NoSpacing"/>
        <w:rPr>
          <w:rFonts w:ascii="Times New Roman" w:hAnsi="Times New Roman" w:cs="Times New Roman"/>
        </w:rPr>
      </w:pPr>
    </w:p>
    <w:p w:rsidR="00FD14AB" w:rsidRDefault="001F4B8A" w:rsidP="001F4B8A">
      <w:pPr>
        <w:pStyle w:val="NoSpacing"/>
        <w:rPr>
          <w:rFonts w:ascii="Times New Roman" w:hAnsi="Times New Roman" w:cs="Times New Roman"/>
        </w:rPr>
      </w:pPr>
      <w:r>
        <w:rPr>
          <w:rFonts w:ascii="Times New Roman" w:hAnsi="Times New Roman" w:cs="Times New Roman"/>
        </w:rPr>
        <w:t xml:space="preserve">At the next meeting, </w:t>
      </w:r>
      <w:r w:rsidR="005672BC">
        <w:rPr>
          <w:rFonts w:ascii="Times New Roman" w:hAnsi="Times New Roman" w:cs="Times New Roman"/>
        </w:rPr>
        <w:t>the ques</w:t>
      </w:r>
      <w:r>
        <w:rPr>
          <w:rFonts w:ascii="Times New Roman" w:hAnsi="Times New Roman" w:cs="Times New Roman"/>
        </w:rPr>
        <w:t xml:space="preserve">tions that </w:t>
      </w:r>
      <w:r w:rsidR="005672BC">
        <w:rPr>
          <w:rFonts w:ascii="Times New Roman" w:hAnsi="Times New Roman" w:cs="Times New Roman"/>
        </w:rPr>
        <w:t>w</w:t>
      </w:r>
      <w:r>
        <w:rPr>
          <w:rFonts w:ascii="Times New Roman" w:hAnsi="Times New Roman" w:cs="Times New Roman"/>
        </w:rPr>
        <w:t>ill be addressed at future meetings will be shared, to forecast the topics that will be covered. The draft for the potential 6 or 7 roles will be built out for review. The chairs will s</w:t>
      </w:r>
      <w:r w:rsidR="00FD14AB">
        <w:rPr>
          <w:rFonts w:ascii="Times New Roman" w:hAnsi="Times New Roman" w:cs="Times New Roman"/>
        </w:rPr>
        <w:t>end some materials to the EWG</w:t>
      </w:r>
      <w:r w:rsidR="00AA2CA5">
        <w:rPr>
          <w:rFonts w:ascii="Times New Roman" w:hAnsi="Times New Roman" w:cs="Times New Roman"/>
        </w:rPr>
        <w:t xml:space="preserve"> in advance of the next meeting</w:t>
      </w:r>
      <w:r>
        <w:rPr>
          <w:rFonts w:ascii="Times New Roman" w:hAnsi="Times New Roman" w:cs="Times New Roman"/>
        </w:rPr>
        <w:t xml:space="preserve"> for review and edits.</w:t>
      </w:r>
    </w:p>
    <w:p w:rsidR="00BB19E2" w:rsidRDefault="00BB19E2" w:rsidP="000E2FD0">
      <w:pPr>
        <w:pStyle w:val="NoSpacing"/>
        <w:rPr>
          <w:rFonts w:ascii="Times New Roman" w:hAnsi="Times New Roman" w:cs="Times New Roman"/>
        </w:rPr>
      </w:pPr>
    </w:p>
    <w:p w:rsidR="00174974" w:rsidRDefault="00174974" w:rsidP="00D84EB9">
      <w:pPr>
        <w:pStyle w:val="NoSpacing"/>
        <w:rPr>
          <w:rFonts w:ascii="Times New Roman" w:hAnsi="Times New Roman" w:cs="Times New Roman"/>
        </w:rPr>
      </w:pPr>
    </w:p>
    <w:p w:rsidR="00174974" w:rsidRPr="00174974" w:rsidRDefault="00174974" w:rsidP="00D84EB9">
      <w:pPr>
        <w:pStyle w:val="NoSpacing"/>
        <w:rPr>
          <w:rFonts w:ascii="Times New Roman" w:hAnsi="Times New Roman" w:cs="Times New Roman"/>
        </w:rPr>
      </w:pPr>
    </w:p>
    <w:sectPr w:rsidR="00174974" w:rsidRPr="001749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B59" w:rsidRDefault="00DD3B59" w:rsidP="006B3DA0">
      <w:pPr>
        <w:spacing w:after="0" w:line="240" w:lineRule="auto"/>
      </w:pPr>
      <w:r>
        <w:separator/>
      </w:r>
    </w:p>
  </w:endnote>
  <w:endnote w:type="continuationSeparator" w:id="0">
    <w:p w:rsidR="00DD3B59" w:rsidRDefault="00DD3B59" w:rsidP="006B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0C5" w:rsidRDefault="007E6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0C5" w:rsidRDefault="007E60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0C5" w:rsidRDefault="007E6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B59" w:rsidRDefault="00DD3B59" w:rsidP="006B3DA0">
      <w:pPr>
        <w:spacing w:after="0" w:line="240" w:lineRule="auto"/>
      </w:pPr>
      <w:r>
        <w:separator/>
      </w:r>
    </w:p>
  </w:footnote>
  <w:footnote w:type="continuationSeparator" w:id="0">
    <w:p w:rsidR="00DD3B59" w:rsidRDefault="00DD3B59" w:rsidP="006B3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0" w:rsidRDefault="006B3D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142486"/>
      <w:docPartObj>
        <w:docPartGallery w:val="Watermarks"/>
        <w:docPartUnique/>
      </w:docPartObj>
    </w:sdtPr>
    <w:sdtContent>
      <w:p w:rsidR="006B3DA0" w:rsidRDefault="007E60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0" w:rsidRDefault="006B3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0A1"/>
    <w:multiLevelType w:val="hybridMultilevel"/>
    <w:tmpl w:val="66261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32DE6"/>
    <w:multiLevelType w:val="hybridMultilevel"/>
    <w:tmpl w:val="256E5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A2F90"/>
    <w:multiLevelType w:val="hybridMultilevel"/>
    <w:tmpl w:val="E9421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F6074"/>
    <w:multiLevelType w:val="hybridMultilevel"/>
    <w:tmpl w:val="3B6E3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965CA"/>
    <w:multiLevelType w:val="hybridMultilevel"/>
    <w:tmpl w:val="5AE6B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90494"/>
    <w:multiLevelType w:val="hybridMultilevel"/>
    <w:tmpl w:val="7F74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705FA"/>
    <w:multiLevelType w:val="hybridMultilevel"/>
    <w:tmpl w:val="FE76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F6E7A"/>
    <w:multiLevelType w:val="hybridMultilevel"/>
    <w:tmpl w:val="C13E20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A037E5"/>
    <w:multiLevelType w:val="hybridMultilevel"/>
    <w:tmpl w:val="FDD6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D05F7"/>
    <w:multiLevelType w:val="hybridMultilevel"/>
    <w:tmpl w:val="08587EBE"/>
    <w:lvl w:ilvl="0" w:tplc="FA3C7D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57C4D"/>
    <w:multiLevelType w:val="hybridMultilevel"/>
    <w:tmpl w:val="C96CE9A2"/>
    <w:lvl w:ilvl="0" w:tplc="FA3C7D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81953"/>
    <w:multiLevelType w:val="hybridMultilevel"/>
    <w:tmpl w:val="6460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71AF6"/>
    <w:multiLevelType w:val="hybridMultilevel"/>
    <w:tmpl w:val="305A5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001E1"/>
    <w:multiLevelType w:val="hybridMultilevel"/>
    <w:tmpl w:val="EC94A872"/>
    <w:lvl w:ilvl="0" w:tplc="FA3C7D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5"/>
  </w:num>
  <w:num w:numId="5">
    <w:abstractNumId w:val="2"/>
  </w:num>
  <w:num w:numId="6">
    <w:abstractNumId w:val="1"/>
  </w:num>
  <w:num w:numId="7">
    <w:abstractNumId w:val="3"/>
  </w:num>
  <w:num w:numId="8">
    <w:abstractNumId w:val="7"/>
  </w:num>
  <w:num w:numId="9">
    <w:abstractNumId w:val="6"/>
  </w:num>
  <w:num w:numId="10">
    <w:abstractNumId w:val="0"/>
  </w:num>
  <w:num w:numId="11">
    <w:abstractNumId w:val="8"/>
  </w:num>
  <w:num w:numId="12">
    <w:abstractNumId w:val="1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F3"/>
    <w:rsid w:val="00002B2B"/>
    <w:rsid w:val="0008066E"/>
    <w:rsid w:val="000879B5"/>
    <w:rsid w:val="000912BC"/>
    <w:rsid w:val="00095219"/>
    <w:rsid w:val="000A7AC2"/>
    <w:rsid w:val="000D7BC2"/>
    <w:rsid w:val="000E2FD0"/>
    <w:rsid w:val="000E7741"/>
    <w:rsid w:val="00104A37"/>
    <w:rsid w:val="00112534"/>
    <w:rsid w:val="00122376"/>
    <w:rsid w:val="001372F3"/>
    <w:rsid w:val="00140FB6"/>
    <w:rsid w:val="00142763"/>
    <w:rsid w:val="001508DE"/>
    <w:rsid w:val="00150F13"/>
    <w:rsid w:val="0015153A"/>
    <w:rsid w:val="001556FF"/>
    <w:rsid w:val="001706AF"/>
    <w:rsid w:val="001713BE"/>
    <w:rsid w:val="00174974"/>
    <w:rsid w:val="001762B9"/>
    <w:rsid w:val="00184CB7"/>
    <w:rsid w:val="001A5534"/>
    <w:rsid w:val="001B43A8"/>
    <w:rsid w:val="001C53D2"/>
    <w:rsid w:val="001D42DC"/>
    <w:rsid w:val="001F4B8A"/>
    <w:rsid w:val="00226B26"/>
    <w:rsid w:val="00241249"/>
    <w:rsid w:val="00250E99"/>
    <w:rsid w:val="00251C30"/>
    <w:rsid w:val="002533C4"/>
    <w:rsid w:val="002627A5"/>
    <w:rsid w:val="0029496D"/>
    <w:rsid w:val="00296097"/>
    <w:rsid w:val="002A0EA8"/>
    <w:rsid w:val="002A2744"/>
    <w:rsid w:val="002A7BC4"/>
    <w:rsid w:val="002C372F"/>
    <w:rsid w:val="002C5E1C"/>
    <w:rsid w:val="002D24B0"/>
    <w:rsid w:val="002E5DFA"/>
    <w:rsid w:val="00330F1F"/>
    <w:rsid w:val="00335D1F"/>
    <w:rsid w:val="00335E7F"/>
    <w:rsid w:val="003768FC"/>
    <w:rsid w:val="00376F22"/>
    <w:rsid w:val="003878C6"/>
    <w:rsid w:val="003A55A0"/>
    <w:rsid w:val="003C0594"/>
    <w:rsid w:val="003C063A"/>
    <w:rsid w:val="003C58E0"/>
    <w:rsid w:val="003D3BE4"/>
    <w:rsid w:val="003D7675"/>
    <w:rsid w:val="003F28C7"/>
    <w:rsid w:val="00412FA2"/>
    <w:rsid w:val="00431E77"/>
    <w:rsid w:val="00437D6A"/>
    <w:rsid w:val="0048517B"/>
    <w:rsid w:val="0048637A"/>
    <w:rsid w:val="00496065"/>
    <w:rsid w:val="004A0DE3"/>
    <w:rsid w:val="004B454A"/>
    <w:rsid w:val="004F3D7B"/>
    <w:rsid w:val="0052333A"/>
    <w:rsid w:val="00525829"/>
    <w:rsid w:val="005321B8"/>
    <w:rsid w:val="00564130"/>
    <w:rsid w:val="005672BC"/>
    <w:rsid w:val="005B069F"/>
    <w:rsid w:val="005D390B"/>
    <w:rsid w:val="005D6010"/>
    <w:rsid w:val="005E798F"/>
    <w:rsid w:val="006003D5"/>
    <w:rsid w:val="00610776"/>
    <w:rsid w:val="0061560A"/>
    <w:rsid w:val="00636B74"/>
    <w:rsid w:val="00641352"/>
    <w:rsid w:val="00643863"/>
    <w:rsid w:val="00647398"/>
    <w:rsid w:val="00650FCF"/>
    <w:rsid w:val="006759C6"/>
    <w:rsid w:val="00681058"/>
    <w:rsid w:val="006B03B4"/>
    <w:rsid w:val="006B3DA0"/>
    <w:rsid w:val="006B59DD"/>
    <w:rsid w:val="006C225A"/>
    <w:rsid w:val="006C4849"/>
    <w:rsid w:val="006E6A65"/>
    <w:rsid w:val="006F5B9D"/>
    <w:rsid w:val="006F7617"/>
    <w:rsid w:val="00703C49"/>
    <w:rsid w:val="00710E0B"/>
    <w:rsid w:val="00711C72"/>
    <w:rsid w:val="00736A15"/>
    <w:rsid w:val="00740B4C"/>
    <w:rsid w:val="00743A4D"/>
    <w:rsid w:val="00744D47"/>
    <w:rsid w:val="007612E3"/>
    <w:rsid w:val="007637DB"/>
    <w:rsid w:val="00766E06"/>
    <w:rsid w:val="00771042"/>
    <w:rsid w:val="0078667B"/>
    <w:rsid w:val="007A1280"/>
    <w:rsid w:val="007A6B37"/>
    <w:rsid w:val="007D4BF3"/>
    <w:rsid w:val="007D584B"/>
    <w:rsid w:val="007D6492"/>
    <w:rsid w:val="007E0B90"/>
    <w:rsid w:val="007E1FC2"/>
    <w:rsid w:val="007E493A"/>
    <w:rsid w:val="007E60C5"/>
    <w:rsid w:val="00816603"/>
    <w:rsid w:val="00827655"/>
    <w:rsid w:val="00830F09"/>
    <w:rsid w:val="008673A2"/>
    <w:rsid w:val="00875E88"/>
    <w:rsid w:val="00891A29"/>
    <w:rsid w:val="008B5A01"/>
    <w:rsid w:val="008C0F45"/>
    <w:rsid w:val="008D53C1"/>
    <w:rsid w:val="008D5EC9"/>
    <w:rsid w:val="008E30BF"/>
    <w:rsid w:val="008E3D69"/>
    <w:rsid w:val="008E4CD3"/>
    <w:rsid w:val="008F4C4E"/>
    <w:rsid w:val="00910BB3"/>
    <w:rsid w:val="00914E00"/>
    <w:rsid w:val="00927880"/>
    <w:rsid w:val="00930733"/>
    <w:rsid w:val="00946AE6"/>
    <w:rsid w:val="00947554"/>
    <w:rsid w:val="00966622"/>
    <w:rsid w:val="009918B5"/>
    <w:rsid w:val="009A1E6C"/>
    <w:rsid w:val="009A6022"/>
    <w:rsid w:val="00A302F1"/>
    <w:rsid w:val="00A31DFF"/>
    <w:rsid w:val="00A33CFB"/>
    <w:rsid w:val="00A3412D"/>
    <w:rsid w:val="00A364F7"/>
    <w:rsid w:val="00A47E23"/>
    <w:rsid w:val="00A56143"/>
    <w:rsid w:val="00A656E2"/>
    <w:rsid w:val="00A661E9"/>
    <w:rsid w:val="00A76988"/>
    <w:rsid w:val="00A83EE8"/>
    <w:rsid w:val="00A86D10"/>
    <w:rsid w:val="00A93F30"/>
    <w:rsid w:val="00A97AC6"/>
    <w:rsid w:val="00AA2CA5"/>
    <w:rsid w:val="00AA6708"/>
    <w:rsid w:val="00AB3466"/>
    <w:rsid w:val="00B0378B"/>
    <w:rsid w:val="00B056BE"/>
    <w:rsid w:val="00B07191"/>
    <w:rsid w:val="00B07F15"/>
    <w:rsid w:val="00B1552A"/>
    <w:rsid w:val="00B44ABA"/>
    <w:rsid w:val="00B57C3C"/>
    <w:rsid w:val="00B6725F"/>
    <w:rsid w:val="00B74CD5"/>
    <w:rsid w:val="00BA6032"/>
    <w:rsid w:val="00BB19E2"/>
    <w:rsid w:val="00BB453C"/>
    <w:rsid w:val="00BC6266"/>
    <w:rsid w:val="00BD523A"/>
    <w:rsid w:val="00BD5C93"/>
    <w:rsid w:val="00BD6E0D"/>
    <w:rsid w:val="00BE0777"/>
    <w:rsid w:val="00BE358F"/>
    <w:rsid w:val="00C0658C"/>
    <w:rsid w:val="00C15F34"/>
    <w:rsid w:val="00C17916"/>
    <w:rsid w:val="00C34436"/>
    <w:rsid w:val="00C37B59"/>
    <w:rsid w:val="00C7737E"/>
    <w:rsid w:val="00C85CAF"/>
    <w:rsid w:val="00C8735C"/>
    <w:rsid w:val="00C92247"/>
    <w:rsid w:val="00C942BD"/>
    <w:rsid w:val="00C9602C"/>
    <w:rsid w:val="00CB1F97"/>
    <w:rsid w:val="00CD1506"/>
    <w:rsid w:val="00D166CF"/>
    <w:rsid w:val="00D24E11"/>
    <w:rsid w:val="00D278F2"/>
    <w:rsid w:val="00D37AF9"/>
    <w:rsid w:val="00D501CC"/>
    <w:rsid w:val="00D50A9E"/>
    <w:rsid w:val="00D66054"/>
    <w:rsid w:val="00D70797"/>
    <w:rsid w:val="00D74577"/>
    <w:rsid w:val="00D76E2E"/>
    <w:rsid w:val="00D84EB9"/>
    <w:rsid w:val="00D85E32"/>
    <w:rsid w:val="00D97511"/>
    <w:rsid w:val="00DB29DA"/>
    <w:rsid w:val="00DD3B59"/>
    <w:rsid w:val="00DD7F4F"/>
    <w:rsid w:val="00DF2250"/>
    <w:rsid w:val="00DF762D"/>
    <w:rsid w:val="00E3360F"/>
    <w:rsid w:val="00E34FF3"/>
    <w:rsid w:val="00E46D5A"/>
    <w:rsid w:val="00E5524D"/>
    <w:rsid w:val="00E707ED"/>
    <w:rsid w:val="00E742C6"/>
    <w:rsid w:val="00EA6C20"/>
    <w:rsid w:val="00EF20FB"/>
    <w:rsid w:val="00EF43EF"/>
    <w:rsid w:val="00EF79EB"/>
    <w:rsid w:val="00F32AB7"/>
    <w:rsid w:val="00F3321F"/>
    <w:rsid w:val="00F602E0"/>
    <w:rsid w:val="00F67AE0"/>
    <w:rsid w:val="00F67B6C"/>
    <w:rsid w:val="00FA4380"/>
    <w:rsid w:val="00FC6353"/>
    <w:rsid w:val="00FC7153"/>
    <w:rsid w:val="00FD14AB"/>
    <w:rsid w:val="00FD71FF"/>
    <w:rsid w:val="00FF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3B194A53-B4A8-48FA-B31F-9FA15356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98F"/>
    <w:pPr>
      <w:ind w:left="720"/>
      <w:contextualSpacing/>
    </w:pPr>
  </w:style>
  <w:style w:type="paragraph" w:styleId="NoSpacing">
    <w:name w:val="No Spacing"/>
    <w:uiPriority w:val="1"/>
    <w:qFormat/>
    <w:rsid w:val="00150F13"/>
    <w:pPr>
      <w:spacing w:after="0" w:line="240" w:lineRule="auto"/>
    </w:pPr>
  </w:style>
  <w:style w:type="character" w:styleId="Hyperlink">
    <w:name w:val="Hyperlink"/>
    <w:basedOn w:val="DefaultParagraphFont"/>
    <w:uiPriority w:val="99"/>
    <w:unhideWhenUsed/>
    <w:rsid w:val="0078667B"/>
    <w:rPr>
      <w:color w:val="0563C1" w:themeColor="hyperlink"/>
      <w:u w:val="single"/>
    </w:rPr>
  </w:style>
  <w:style w:type="paragraph" w:styleId="Header">
    <w:name w:val="header"/>
    <w:basedOn w:val="Normal"/>
    <w:link w:val="HeaderChar"/>
    <w:uiPriority w:val="99"/>
    <w:unhideWhenUsed/>
    <w:rsid w:val="006B3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DA0"/>
  </w:style>
  <w:style w:type="paragraph" w:styleId="Footer">
    <w:name w:val="footer"/>
    <w:basedOn w:val="Normal"/>
    <w:link w:val="FooterChar"/>
    <w:uiPriority w:val="99"/>
    <w:unhideWhenUsed/>
    <w:rsid w:val="006B3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1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37E1-22CA-40E1-B41C-628E32EA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Li</dc:creator>
  <cp:lastModifiedBy>Shockley Tina</cp:lastModifiedBy>
  <cp:revision>3</cp:revision>
  <dcterms:created xsi:type="dcterms:W3CDTF">2015-12-17T14:37:00Z</dcterms:created>
  <dcterms:modified xsi:type="dcterms:W3CDTF">2015-12-17T21:04:00Z</dcterms:modified>
</cp:coreProperties>
</file>